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26" w:rsidRDefault="00904526" w:rsidP="0090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материал можно найти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- учебник - Чернышов Г.Г. «Сварочное дело - сварка и резка металлов» / Г.Г. Чернышов, М.: Издательский центр «Академия» изд. 2004 г.</w:t>
      </w:r>
    </w:p>
    <w:p w:rsidR="00904526" w:rsidRDefault="00904526" w:rsidP="00904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учебное пособие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Чернышов Г.Г. «Справочник электрогазосварщика и газорезчика» / Г.Г. Чернышов, М.: Издательский центр «Академия» изд. 2004 г.</w:t>
      </w:r>
    </w:p>
    <w:p w:rsidR="00904526" w:rsidRDefault="00904526" w:rsidP="0090452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1. Внимательно прочитайте текст задания, сделайте конспект и ответьте на вопросы в конце текста.</w:t>
      </w:r>
    </w:p>
    <w:p w:rsidR="00904526" w:rsidRDefault="00904526" w:rsidP="00904526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Готовые ответы на задания присылайте на электронную почту - </w:t>
      </w:r>
      <w:r>
        <w:rPr>
          <w:b/>
          <w:sz w:val="28"/>
          <w:szCs w:val="28"/>
          <w:highlight w:val="yellow"/>
          <w:lang w:val="en-US"/>
        </w:rPr>
        <w:t>pwaapt</w:t>
      </w:r>
      <w:r>
        <w:rPr>
          <w:b/>
          <w:sz w:val="28"/>
          <w:szCs w:val="28"/>
          <w:highlight w:val="yellow"/>
        </w:rPr>
        <w:t>@</w:t>
      </w:r>
      <w:proofErr w:type="spellStart"/>
      <w:r>
        <w:rPr>
          <w:b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sz w:val="28"/>
          <w:szCs w:val="28"/>
          <w:highlight w:val="yellow"/>
        </w:rPr>
        <w:t>.</w:t>
      </w:r>
      <w:r>
        <w:rPr>
          <w:b/>
          <w:sz w:val="28"/>
          <w:szCs w:val="28"/>
          <w:highlight w:val="yellow"/>
          <w:lang w:val="en-US"/>
        </w:rPr>
        <w:t>ru</w:t>
      </w:r>
      <w:r w:rsidRPr="00904526">
        <w:rPr>
          <w:b/>
          <w:sz w:val="28"/>
          <w:szCs w:val="28"/>
        </w:rPr>
        <w:t xml:space="preserve"> </w:t>
      </w:r>
    </w:p>
    <w:p w:rsidR="00904526" w:rsidRDefault="00904526" w:rsidP="00904526">
      <w:pPr>
        <w:pStyle w:val="Standard"/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Убедительная просьба свои работы подписывать своей фамилией, ставить дату занятия, тему занятия и свой логин электронной почты и </w:t>
      </w:r>
      <w:r>
        <w:rPr>
          <w:b/>
          <w:i/>
          <w:sz w:val="28"/>
          <w:szCs w:val="28"/>
          <w:highlight w:val="yellow"/>
        </w:rPr>
        <w:t xml:space="preserve">присылать ответы через </w:t>
      </w:r>
      <w:r>
        <w:rPr>
          <w:b/>
          <w:i/>
          <w:sz w:val="28"/>
          <w:szCs w:val="28"/>
          <w:highlight w:val="yellow"/>
          <w:lang w:val="en-US"/>
        </w:rPr>
        <w:t>pwaapt</w:t>
      </w:r>
      <w:r>
        <w:rPr>
          <w:b/>
          <w:i/>
          <w:sz w:val="28"/>
          <w:szCs w:val="28"/>
          <w:highlight w:val="yellow"/>
        </w:rPr>
        <w:t xml:space="preserve"> @ </w:t>
      </w:r>
      <w:proofErr w:type="spellStart"/>
      <w:r>
        <w:rPr>
          <w:b/>
          <w:i/>
          <w:sz w:val="28"/>
          <w:szCs w:val="28"/>
          <w:highlight w:val="yellow"/>
          <w:lang w:val="en-US"/>
        </w:rPr>
        <w:t>yandex</w:t>
      </w:r>
      <w:proofErr w:type="spellEnd"/>
      <w:r>
        <w:rPr>
          <w:b/>
          <w:i/>
          <w:sz w:val="28"/>
          <w:szCs w:val="28"/>
          <w:highlight w:val="yellow"/>
        </w:rPr>
        <w:t>.</w:t>
      </w:r>
      <w:r>
        <w:rPr>
          <w:b/>
          <w:i/>
          <w:sz w:val="28"/>
          <w:szCs w:val="28"/>
          <w:highlight w:val="yellow"/>
          <w:lang w:val="en-US"/>
        </w:rPr>
        <w:t>ru</w:t>
      </w:r>
      <w:r>
        <w:rPr>
          <w:b/>
          <w:i/>
          <w:sz w:val="28"/>
          <w:szCs w:val="28"/>
          <w:highlight w:val="yellow"/>
        </w:rPr>
        <w:t>, а не фотографии в телефоне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36"/>
          <w:szCs w:val="36"/>
          <w:highlight w:val="yellow"/>
        </w:rPr>
        <w:t>иначе я смогу их прочитать.</w:t>
      </w:r>
      <w:r>
        <w:rPr>
          <w:b/>
          <w:i/>
          <w:sz w:val="36"/>
          <w:szCs w:val="36"/>
        </w:rPr>
        <w:t xml:space="preserve"> Сначала создайте файл или документ на мониторе </w:t>
      </w:r>
      <w:proofErr w:type="spellStart"/>
      <w:r>
        <w:rPr>
          <w:b/>
          <w:i/>
          <w:sz w:val="36"/>
          <w:szCs w:val="36"/>
          <w:highlight w:val="yellow"/>
          <w:lang w:val="en-US"/>
        </w:rPr>
        <w:t>Microcoft</w:t>
      </w:r>
      <w:proofErr w:type="spellEnd"/>
      <w:r w:rsidRPr="00904526">
        <w:rPr>
          <w:b/>
          <w:i/>
          <w:sz w:val="36"/>
          <w:szCs w:val="36"/>
          <w:highlight w:val="yellow"/>
        </w:rPr>
        <w:t xml:space="preserve"> </w:t>
      </w:r>
      <w:r>
        <w:rPr>
          <w:b/>
          <w:i/>
          <w:sz w:val="36"/>
          <w:szCs w:val="36"/>
          <w:highlight w:val="yellow"/>
          <w:lang w:val="en-US"/>
        </w:rPr>
        <w:t>Word</w:t>
      </w:r>
      <w:r>
        <w:rPr>
          <w:b/>
          <w:i/>
          <w:sz w:val="36"/>
          <w:szCs w:val="36"/>
        </w:rPr>
        <w:t>, затем выделите (скопируйте) вопросы задания из почты или сайта и вставьте их в созданный в файл или документ. Затем напечатайте ответы на заданные вопросы. И отсылайте только ответы на вопросы.</w:t>
      </w:r>
    </w:p>
    <w:p w:rsidR="00904526" w:rsidRDefault="00904526" w:rsidP="000137D9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§ 6. Технология сварки трубных СК.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 Требования, ТУ, и ГОСТы для сварки трубопроводов (т/п).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 уже говорилось трубопроводы применяют для подачи жидкостей, газа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сыпу</w:t>
      </w:r>
      <w:proofErr w:type="spellEnd"/>
      <w:r>
        <w:rPr>
          <w:rFonts w:ascii="Times New Roman" w:hAnsi="Times New Roman" w:cs="Times New Roman"/>
          <w:sz w:val="28"/>
          <w:szCs w:val="28"/>
        </w:rPr>
        <w:t>-чих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материалов. Они работают при различном давлении и температурах нагрева. Если рабочее давление (Р) в т/п </w:t>
      </w:r>
      <w:r w:rsidRPr="0090699C">
        <w:rPr>
          <w:rFonts w:ascii="Times New Roman" w:hAnsi="Times New Roman" w:cs="Times New Roman"/>
          <w:b/>
          <w:i/>
          <w:sz w:val="28"/>
          <w:szCs w:val="28"/>
        </w:rPr>
        <w:t>менее 0,07 МПа</w:t>
      </w:r>
      <w:r>
        <w:rPr>
          <w:rFonts w:ascii="Times New Roman" w:hAnsi="Times New Roman" w:cs="Times New Roman"/>
          <w:sz w:val="28"/>
          <w:szCs w:val="28"/>
        </w:rPr>
        <w:t xml:space="preserve">, то на них не распространяются правила и нормы сварки Ростехнадзора. Стыки т/п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0"/>
          <w:szCs w:val="20"/>
        </w:rPr>
        <w:t>раб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свыше 0,07 МПа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выпол-няются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правилам Ростехнадзора и только аттестованными для этой работы сварщиками.  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Поэтому перед сборкой и сваркой трубы проверяют на соответствие их ТУ и требованиям проекта.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типы и конструктивные элементы швов сварных соединений т/п, а также требования ТУ обязательные к выполнению при сборке и сварке трубных СК установлены Ростехнадзором:</w:t>
      </w:r>
    </w:p>
    <w:p w:rsidR="0090699C" w:rsidRPr="0090699C" w:rsidRDefault="0090699C" w:rsidP="0090699C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90699C">
        <w:rPr>
          <w:rFonts w:ascii="Times New Roman" w:hAnsi="Times New Roman" w:cs="Times New Roman"/>
          <w:b/>
          <w:i/>
          <w:sz w:val="28"/>
          <w:szCs w:val="28"/>
        </w:rPr>
        <w:t>--для стальных трубопроводов –ГОСТ 16037-80;</w:t>
      </w:r>
    </w:p>
    <w:p w:rsidR="0090699C" w:rsidRPr="0090699C" w:rsidRDefault="0090699C" w:rsidP="0090699C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90699C">
        <w:rPr>
          <w:rFonts w:ascii="Times New Roman" w:hAnsi="Times New Roman" w:cs="Times New Roman"/>
          <w:b/>
          <w:i/>
          <w:sz w:val="28"/>
          <w:szCs w:val="28"/>
        </w:rPr>
        <w:t>--для медных, медноникелеевых, а также их сплавов--ГОСТ 16038-80.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ГОСТ предъявляют такие требования к свариваемым трубам:</w:t>
      </w:r>
    </w:p>
    <w:p w:rsidR="0090699C" w:rsidRPr="0090699C" w:rsidRDefault="0090699C" w:rsidP="0090699C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90699C">
        <w:rPr>
          <w:rFonts w:ascii="Times New Roman" w:hAnsi="Times New Roman" w:cs="Times New Roman"/>
          <w:b/>
          <w:i/>
          <w:sz w:val="28"/>
          <w:szCs w:val="28"/>
        </w:rPr>
        <w:t>--наличие сертификата на поставляемые трубы;</w:t>
      </w:r>
    </w:p>
    <w:p w:rsidR="0090699C" w:rsidRPr="0090699C" w:rsidRDefault="0090699C" w:rsidP="0090699C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90699C">
        <w:rPr>
          <w:rFonts w:ascii="Times New Roman" w:hAnsi="Times New Roman" w:cs="Times New Roman"/>
          <w:b/>
          <w:i/>
          <w:sz w:val="28"/>
          <w:szCs w:val="28"/>
        </w:rPr>
        <w:t>--отсутствие эллипсности труб;</w:t>
      </w:r>
    </w:p>
    <w:p w:rsidR="0090699C" w:rsidRPr="0090699C" w:rsidRDefault="0090699C" w:rsidP="0090699C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90699C">
        <w:rPr>
          <w:rFonts w:ascii="Times New Roman" w:hAnsi="Times New Roman" w:cs="Times New Roman"/>
          <w:b/>
          <w:i/>
          <w:sz w:val="28"/>
          <w:szCs w:val="28"/>
        </w:rPr>
        <w:t>--отсутствие разностенности (разной толщины стенок труб);</w:t>
      </w:r>
    </w:p>
    <w:p w:rsidR="0090699C" w:rsidRPr="0090699C" w:rsidRDefault="0090699C" w:rsidP="0090699C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90699C">
        <w:rPr>
          <w:rFonts w:ascii="Times New Roman" w:hAnsi="Times New Roman" w:cs="Times New Roman"/>
          <w:b/>
          <w:i/>
          <w:sz w:val="28"/>
          <w:szCs w:val="28"/>
        </w:rPr>
        <w:t>--соответствие хим. состава и мех. свойств металла труб, указанных в ТУ или ГОСТ.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 2. Подготовка кромок стыков труб.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 А) </w:t>
      </w:r>
      <w:r>
        <w:rPr>
          <w:rFonts w:ascii="Times New Roman" w:hAnsi="Times New Roman" w:cs="Times New Roman"/>
          <w:sz w:val="28"/>
          <w:szCs w:val="28"/>
        </w:rPr>
        <w:t xml:space="preserve">Перед подготовки труб к сварке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проверяют </w:t>
      </w:r>
      <w:r>
        <w:rPr>
          <w:rFonts w:ascii="Times New Roman" w:hAnsi="Times New Roman" w:cs="Times New Roman"/>
          <w:sz w:val="28"/>
          <w:szCs w:val="28"/>
        </w:rPr>
        <w:t xml:space="preserve">—эллипсность, толщину стенок,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Ø труб и </w:t>
      </w:r>
      <w:r w:rsidRPr="0090699C">
        <w:rPr>
          <w:rFonts w:ascii="Times New Roman" w:hAnsi="Times New Roman" w:cs="Times New Roman"/>
          <w:b/>
          <w:i/>
          <w:sz w:val="28"/>
          <w:szCs w:val="28"/>
        </w:rPr>
        <w:t>соответствие хим. состава труб</w:t>
      </w:r>
      <w:r>
        <w:rPr>
          <w:rFonts w:ascii="Times New Roman" w:hAnsi="Times New Roman" w:cs="Times New Roman"/>
          <w:sz w:val="28"/>
          <w:szCs w:val="28"/>
        </w:rPr>
        <w:t xml:space="preserve">. Перпендикулярность плоскостей торцов к оси труб. Угол скоса кромок и угол раскрытия кромок. Величину притупления кромок.                     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ru-RU" w:bidi="ar-SA"/>
        </w:rP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2171700" cy="1504950"/>
            <wp:effectExtent l="0" t="0" r="0" b="0"/>
            <wp:docPr id="3" name="Рисунок 3" descr="http://osvarke.info/uploads/posts/2012-02/1328961972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osvarke.info/uploads/posts/2012-02/1328961972_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 w:bidi="ar-SA"/>
        </w:rPr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3781425" cy="1571625"/>
            <wp:effectExtent l="0" t="0" r="9525" b="9525"/>
            <wp:docPr id="2" name="Рисунок 2" descr="http://project-load.ru/Tiptehkart/Data1/48/48219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project-load.ru/Tiptehkart/Data1/48/48219/x03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Перед сваркой труб </w:t>
      </w:r>
      <w:r>
        <w:rPr>
          <w:rFonts w:ascii="Times New Roman" w:hAnsi="Times New Roman" w:cs="Times New Roman"/>
          <w:b/>
          <w:i/>
          <w:sz w:val="28"/>
          <w:szCs w:val="28"/>
        </w:rPr>
        <w:t>производят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--зачистку кромок на расстоянии </w:t>
      </w:r>
      <w:r w:rsidRPr="0090699C">
        <w:rPr>
          <w:rFonts w:ascii="Times New Roman" w:hAnsi="Times New Roman" w:cs="Times New Roman"/>
          <w:b/>
          <w:i/>
          <w:sz w:val="28"/>
          <w:szCs w:val="28"/>
        </w:rPr>
        <w:t>20-30 мм от торца кромки</w:t>
      </w:r>
      <w:r>
        <w:rPr>
          <w:rFonts w:ascii="Times New Roman" w:hAnsi="Times New Roman" w:cs="Times New Roman"/>
          <w:sz w:val="28"/>
          <w:szCs w:val="28"/>
        </w:rPr>
        <w:t>—выполняют шлиф-машинками или пневмотурбинками, при малых Ø можно и напильником;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--выполняют (разделку кромок) угол скоса кромок—выполняют мех. способом УШМ, газорезкой, труборезом (при изготовлении секций отводов на токарном станке), при малых Ø можно и напильником;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--оставляют или выполняют притупление кромок, в зависимости от толщины стенки трубопроводов.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99C" w:rsidRDefault="0090699C" w:rsidP="009069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 Сборка стыков труб под сварку.</w:t>
      </w:r>
    </w:p>
    <w:p w:rsidR="0090699C" w:rsidRPr="0090699C" w:rsidRDefault="0090699C" w:rsidP="0090699C">
      <w:pPr>
        <w:pStyle w:val="Standard"/>
        <w:rPr>
          <w:b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а) </w:t>
      </w:r>
      <w:r>
        <w:rPr>
          <w:rFonts w:ascii="Times New Roman" w:hAnsi="Times New Roman" w:cs="Times New Roman"/>
          <w:sz w:val="28"/>
          <w:szCs w:val="28"/>
        </w:rPr>
        <w:t xml:space="preserve">При сборке не должно быть большого </w:t>
      </w:r>
      <w:r>
        <w:rPr>
          <w:rFonts w:ascii="Times New Roman" w:hAnsi="Times New Roman" w:cs="Times New Roman"/>
          <w:b/>
          <w:i/>
          <w:sz w:val="28"/>
          <w:szCs w:val="28"/>
        </w:rPr>
        <w:t>смещения</w:t>
      </w:r>
      <w:r>
        <w:rPr>
          <w:rFonts w:ascii="Times New Roman" w:hAnsi="Times New Roman" w:cs="Times New Roman"/>
          <w:sz w:val="28"/>
          <w:szCs w:val="28"/>
        </w:rPr>
        <w:t xml:space="preserve"> кромок. </w:t>
      </w:r>
      <w:r w:rsidRPr="0090699C">
        <w:rPr>
          <w:rFonts w:ascii="Times New Roman" w:hAnsi="Times New Roman" w:cs="Times New Roman"/>
          <w:b/>
          <w:i/>
          <w:sz w:val="28"/>
          <w:szCs w:val="28"/>
        </w:rPr>
        <w:t>Допустимое смещение кромок концов труб при сборке в стык под сварку: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Т</w:t>
      </w:r>
      <w:r>
        <w:rPr>
          <w:rFonts w:ascii="Times New Roman" w:hAnsi="Times New Roman" w:cs="Times New Roman"/>
          <w:sz w:val="20"/>
          <w:szCs w:val="20"/>
        </w:rPr>
        <w:t xml:space="preserve">стенки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мм)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3-4            5-6           7-8             9-14             15</w:t>
      </w:r>
      <w:r>
        <w:rPr>
          <w:rFonts w:ascii="Times New Roman" w:hAnsi="Times New Roman" w:cs="Times New Roman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Смещение                   1                 1,5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2                2,5                3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не более (мм)</w:t>
      </w:r>
    </w:p>
    <w:p w:rsidR="0090699C" w:rsidRDefault="0090699C" w:rsidP="0090699C">
      <w:pPr>
        <w:pStyle w:val="Standard"/>
      </w:pPr>
      <w:r>
        <w:rPr>
          <w:b/>
          <w:sz w:val="28"/>
          <w:szCs w:val="28"/>
        </w:rPr>
        <w:t xml:space="preserve">  б) </w:t>
      </w:r>
      <w:r>
        <w:rPr>
          <w:sz w:val="28"/>
          <w:szCs w:val="28"/>
        </w:rPr>
        <w:t>Для сварки стальных труб применяют следующую подготовку кромок: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 xml:space="preserve">--без скоса кромок для РДС труб с </w:t>
      </w:r>
      <w:proofErr w:type="gramStart"/>
      <w:r>
        <w:rPr>
          <w:sz w:val="28"/>
          <w:szCs w:val="28"/>
        </w:rPr>
        <w:t>Т</w:t>
      </w:r>
      <w:r>
        <w:rPr>
          <w:sz w:val="20"/>
          <w:szCs w:val="20"/>
        </w:rPr>
        <w:t>ст.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2-4 мм;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 xml:space="preserve">-- без скоса кромок для ГС труб с </w:t>
      </w:r>
      <w:proofErr w:type="gramStart"/>
      <w:r>
        <w:rPr>
          <w:sz w:val="28"/>
          <w:szCs w:val="28"/>
        </w:rPr>
        <w:t>Т</w:t>
      </w:r>
      <w:r>
        <w:rPr>
          <w:sz w:val="20"/>
          <w:szCs w:val="20"/>
        </w:rPr>
        <w:t>ст.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1-3 мм;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>--с односторонним скосом двух кромок под углом 30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ᵒ</w:t>
      </w:r>
      <w:r>
        <w:rPr>
          <w:sz w:val="28"/>
          <w:szCs w:val="28"/>
        </w:rPr>
        <w:t xml:space="preserve"> для РДС и </w:t>
      </w:r>
      <w:proofErr w:type="gramStart"/>
      <w:r>
        <w:rPr>
          <w:sz w:val="28"/>
          <w:szCs w:val="28"/>
        </w:rPr>
        <w:t>Т</w:t>
      </w:r>
      <w:r>
        <w:rPr>
          <w:sz w:val="20"/>
          <w:szCs w:val="20"/>
        </w:rPr>
        <w:t>ст.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4-20 мм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-образная разделка кромок);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>--с односторонним скосом двух кромок под углом 30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ᵒ</w:t>
      </w:r>
      <w:r>
        <w:rPr>
          <w:sz w:val="28"/>
          <w:szCs w:val="28"/>
        </w:rPr>
        <w:t xml:space="preserve"> для ГС и </w:t>
      </w:r>
      <w:proofErr w:type="gramStart"/>
      <w:r>
        <w:rPr>
          <w:sz w:val="28"/>
          <w:szCs w:val="28"/>
        </w:rPr>
        <w:t>Т</w:t>
      </w:r>
      <w:r>
        <w:rPr>
          <w:sz w:val="20"/>
          <w:szCs w:val="20"/>
        </w:rPr>
        <w:t>ст.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4-7 мм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-образная разделка кромок);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>--с двусторонним скосом кромок двух кромок 30</w:t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ᵒ</w:t>
      </w:r>
      <w:r>
        <w:rPr>
          <w:sz w:val="28"/>
          <w:szCs w:val="28"/>
        </w:rPr>
        <w:t xml:space="preserve"> для РДС и </w:t>
      </w:r>
      <w:proofErr w:type="gramStart"/>
      <w:r>
        <w:rPr>
          <w:sz w:val="28"/>
          <w:szCs w:val="28"/>
        </w:rPr>
        <w:t>Т</w:t>
      </w:r>
      <w:r>
        <w:rPr>
          <w:sz w:val="20"/>
          <w:szCs w:val="20"/>
        </w:rPr>
        <w:t>ст.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>более 20 мм (Х-образная разделка кромок).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 xml:space="preserve"> 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Зазор между кромками труб выбирается следующим: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стенки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мм)   </w:t>
      </w:r>
      <w:proofErr w:type="gram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1-2        2-3         3-8          8-20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>Зазор для РДС      --           0,5             1                2</w:t>
      </w:r>
    </w:p>
    <w:p w:rsidR="0090699C" w:rsidRDefault="0090699C" w:rsidP="0090699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Зазор для ГС      0,5            1              --               --</w:t>
      </w:r>
    </w:p>
    <w:p w:rsidR="0090699C" w:rsidRDefault="0090699C" w:rsidP="0090699C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Величину притупления выбирают в зависимости от Ø электрода которым </w:t>
      </w:r>
      <w:r w:rsidR="00451DE9">
        <w:rPr>
          <w:rFonts w:ascii="Times New Roman" w:hAnsi="Times New Roman" w:cs="Times New Roman"/>
          <w:sz w:val="28"/>
          <w:szCs w:val="28"/>
        </w:rPr>
        <w:t>выполняется</w:t>
      </w:r>
      <w:r>
        <w:rPr>
          <w:rFonts w:ascii="Times New Roman" w:hAnsi="Times New Roman" w:cs="Times New Roman"/>
          <w:sz w:val="28"/>
          <w:szCs w:val="28"/>
        </w:rPr>
        <w:t xml:space="preserve"> первый корневой шов</w:t>
      </w:r>
      <w:r w:rsidR="00451DE9">
        <w:rPr>
          <w:rFonts w:ascii="Times New Roman" w:hAnsi="Times New Roman" w:cs="Times New Roman"/>
          <w:sz w:val="28"/>
          <w:szCs w:val="28"/>
        </w:rPr>
        <w:t xml:space="preserve"> и толщины стенки трубы</w:t>
      </w:r>
      <w:r>
        <w:rPr>
          <w:rFonts w:ascii="Times New Roman" w:hAnsi="Times New Roman" w:cs="Times New Roman"/>
          <w:sz w:val="28"/>
          <w:szCs w:val="28"/>
        </w:rPr>
        <w:t>. В основном этот шов выполняют эл-дом Ø=2-3 мм, а значит и величину притупления оставляют от 1,5 до 3 мм.</w:t>
      </w:r>
    </w:p>
    <w:p w:rsidR="0090699C" w:rsidRPr="00451DE9" w:rsidRDefault="0090699C" w:rsidP="0090699C">
      <w:pPr>
        <w:pStyle w:val="Standard"/>
        <w:rPr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Выполнение пр</w:t>
      </w:r>
      <w:r w:rsidR="00451DE9">
        <w:rPr>
          <w:rFonts w:ascii="Times New Roman" w:hAnsi="Times New Roman" w:cs="Times New Roman"/>
          <w:sz w:val="28"/>
          <w:szCs w:val="28"/>
        </w:rPr>
        <w:t xml:space="preserve">ихваток. Прихватки выполняют </w:t>
      </w:r>
      <w:r w:rsidR="00451DE9" w:rsidRPr="00451DE9">
        <w:rPr>
          <w:rFonts w:ascii="Times New Roman" w:hAnsi="Times New Roman" w:cs="Times New Roman"/>
          <w:b/>
          <w:i/>
          <w:sz w:val="28"/>
          <w:szCs w:val="28"/>
        </w:rPr>
        <w:t>электро</w:t>
      </w:r>
      <w:r w:rsidRPr="00451DE9">
        <w:rPr>
          <w:rFonts w:ascii="Times New Roman" w:hAnsi="Times New Roman" w:cs="Times New Roman"/>
          <w:b/>
          <w:i/>
          <w:sz w:val="28"/>
          <w:szCs w:val="28"/>
        </w:rPr>
        <w:t>дами той же марки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1DE9">
        <w:rPr>
          <w:rFonts w:ascii="Times New Roman" w:hAnsi="Times New Roman" w:cs="Times New Roman"/>
          <w:b/>
          <w:i/>
          <w:sz w:val="28"/>
          <w:szCs w:val="28"/>
        </w:rPr>
        <w:t>что и основной шов.</w:t>
      </w:r>
    </w:p>
    <w:p w:rsidR="0090699C" w:rsidRDefault="0090699C" w:rsidP="0090699C">
      <w:pPr>
        <w:pStyle w:val="Standard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534025" cy="1590675"/>
            <wp:effectExtent l="0" t="0" r="9525" b="9525"/>
            <wp:docPr id="1" name="Рисунок 1" descr="http://www.svarpraktic.ru/wp-content/gallery/foto/truba-v-st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svarpraktic.ru/wp-content/gallery/foto/truba-v-st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 xml:space="preserve">  При сварке труб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 до 100 мм—3 прихватки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=5-10 мм;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=100 мм и более—4 симметричных прихватки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=10-20 мм;</w:t>
      </w:r>
    </w:p>
    <w:p w:rsidR="0090699C" w:rsidRDefault="0090699C" w:rsidP="0090699C">
      <w:pPr>
        <w:pStyle w:val="Standard"/>
      </w:pPr>
      <w:r>
        <w:rPr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sz w:val="28"/>
          <w:szCs w:val="28"/>
        </w:rPr>
        <w:t xml:space="preserve">=250 мм и более— </w:t>
      </w:r>
      <w:r>
        <w:rPr>
          <w:sz w:val="28"/>
          <w:szCs w:val="28"/>
          <w:lang w:val="en-US"/>
        </w:rPr>
        <w:t>L</w:t>
      </w:r>
      <w:r>
        <w:rPr>
          <w:sz w:val="20"/>
          <w:szCs w:val="20"/>
        </w:rPr>
        <w:t>прихватки</w:t>
      </w:r>
      <w:r>
        <w:rPr>
          <w:sz w:val="28"/>
          <w:szCs w:val="28"/>
        </w:rPr>
        <w:t xml:space="preserve">=до 50 мм равномерно по всей       </w:t>
      </w:r>
    </w:p>
    <w:p w:rsidR="0090699C" w:rsidRDefault="0090699C" w:rsidP="009069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окружности трубы через 250-300 мм.</w:t>
      </w:r>
    </w:p>
    <w:p w:rsidR="0090699C" w:rsidRDefault="0090699C" w:rsidP="009069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При выполнении прихваток трубу зажимают в центраторах или других жестких приспособлениях и после выполнения прихваток проверяют </w:t>
      </w:r>
      <w:r w:rsidR="00451DE9">
        <w:rPr>
          <w:sz w:val="28"/>
          <w:szCs w:val="28"/>
        </w:rPr>
        <w:t>параллельность и соостность</w:t>
      </w:r>
      <w:r>
        <w:rPr>
          <w:sz w:val="28"/>
          <w:szCs w:val="28"/>
        </w:rPr>
        <w:t xml:space="preserve"> сборки узла.</w:t>
      </w:r>
    </w:p>
    <w:p w:rsidR="0090699C" w:rsidRDefault="0090699C" w:rsidP="0090699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30ED" w:rsidRDefault="00E723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зачета № 6</w:t>
      </w:r>
    </w:p>
    <w:p w:rsidR="00B20033" w:rsidRDefault="00B20033" w:rsidP="00FF30ED">
      <w:pPr>
        <w:rPr>
          <w:rFonts w:ascii="Times New Roman" w:hAnsi="Times New Roman" w:cs="Times New Roman"/>
          <w:b/>
          <w:sz w:val="24"/>
          <w:szCs w:val="24"/>
        </w:rPr>
      </w:pPr>
    </w:p>
    <w:p w:rsidR="00FF30ED" w:rsidRPr="00FF30ED" w:rsidRDefault="00FF30ED" w:rsidP="00FF3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F30ED">
        <w:rPr>
          <w:rFonts w:ascii="Times New Roman" w:hAnsi="Times New Roman" w:cs="Times New Roman"/>
          <w:b/>
          <w:sz w:val="24"/>
          <w:szCs w:val="24"/>
        </w:rPr>
        <w:t>. На трубопроводы, работающие под каким давлением (МПа), распространяются или не распространяются правила Ростехнадзора:</w:t>
      </w:r>
      <w:r w:rsidR="00ED68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FF30ED">
        <w:rPr>
          <w:rFonts w:ascii="Times New Roman" w:hAnsi="Times New Roman" w:cs="Times New Roman"/>
          <w:b/>
          <w:sz w:val="24"/>
          <w:szCs w:val="24"/>
        </w:rPr>
        <w:t>а) распространяются</w:t>
      </w:r>
      <w:r w:rsidRPr="00FF3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0ED">
        <w:rPr>
          <w:rFonts w:ascii="Times New Roman" w:hAnsi="Times New Roman" w:cs="Times New Roman"/>
          <w:sz w:val="24"/>
          <w:szCs w:val="24"/>
        </w:rPr>
        <w:t>Рраб</w:t>
      </w:r>
      <w:proofErr w:type="spellEnd"/>
      <w:r w:rsidRPr="00FF30ED">
        <w:rPr>
          <w:rFonts w:ascii="Times New Roman" w:hAnsi="Times New Roman" w:cs="Times New Roman"/>
          <w:b/>
          <w:sz w:val="24"/>
          <w:szCs w:val="24"/>
        </w:rPr>
        <w:t xml:space="preserve">.=  _________МПа                                                                                                                                       б) не распространяются </w:t>
      </w:r>
      <w:proofErr w:type="spellStart"/>
      <w:r w:rsidRPr="00FF30ED">
        <w:rPr>
          <w:rFonts w:ascii="Times New Roman" w:hAnsi="Times New Roman" w:cs="Times New Roman"/>
          <w:sz w:val="24"/>
          <w:szCs w:val="24"/>
        </w:rPr>
        <w:t>Рраб</w:t>
      </w:r>
      <w:proofErr w:type="spellEnd"/>
      <w:r w:rsidRPr="00FF30ED">
        <w:rPr>
          <w:rFonts w:ascii="Times New Roman" w:hAnsi="Times New Roman" w:cs="Times New Roman"/>
          <w:b/>
          <w:sz w:val="24"/>
          <w:szCs w:val="24"/>
        </w:rPr>
        <w:t>.=   _________МПа</w:t>
      </w:r>
      <w:r w:rsidR="00ED68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30ED">
        <w:rPr>
          <w:rFonts w:ascii="Times New Roman" w:hAnsi="Times New Roman" w:cs="Times New Roman"/>
          <w:b/>
          <w:sz w:val="24"/>
          <w:szCs w:val="24"/>
        </w:rPr>
        <w:t>. Напишите название и размеры элементов разделки стыка кромок (</w:t>
      </w:r>
      <w:r>
        <w:rPr>
          <w:rFonts w:ascii="Times New Roman" w:hAnsi="Times New Roman" w:cs="Times New Roman"/>
          <w:b/>
          <w:sz w:val="24"/>
          <w:szCs w:val="24"/>
        </w:rPr>
        <w:t>в мм. и в градусах)</w:t>
      </w:r>
      <w:r w:rsidRPr="00FF30ED">
        <w:rPr>
          <w:rFonts w:ascii="Times New Roman" w:hAnsi="Times New Roman" w:cs="Times New Roman"/>
          <w:b/>
          <w:sz w:val="24"/>
          <w:szCs w:val="24"/>
        </w:rPr>
        <w:t>, для сб</w:t>
      </w:r>
      <w:r>
        <w:rPr>
          <w:rFonts w:ascii="Times New Roman" w:hAnsi="Times New Roman" w:cs="Times New Roman"/>
          <w:b/>
          <w:sz w:val="24"/>
          <w:szCs w:val="24"/>
        </w:rPr>
        <w:t xml:space="preserve">орки и сварки труб  </w:t>
      </w:r>
      <w:r w:rsidRPr="00FF30ED">
        <w:rPr>
          <w:rFonts w:ascii="Times New Roman" w:hAnsi="Times New Roman" w:cs="Times New Roman"/>
          <w:b/>
          <w:sz w:val="24"/>
          <w:szCs w:val="24"/>
        </w:rPr>
        <w:t>Ø = 157 мм с толщиной стенки трубы 8 мм:</w:t>
      </w:r>
    </w:p>
    <w:p w:rsidR="00ED68C3" w:rsidRDefault="00FF30ED" w:rsidP="00ED68C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FF30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8890</wp:posOffset>
            </wp:positionV>
            <wp:extent cx="1550670" cy="1123950"/>
            <wp:effectExtent l="0" t="0" r="0" b="0"/>
            <wp:wrapSquare wrapText="bothSides"/>
            <wp:docPr id="4" name="Рисунок 4" descr="http://www.gost-svarka.ru/svarka_termini_opredeleniya/svarnoe_soedinenie_shov/imgSoedinen/paramKromo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ost-svarka.ru/svarka_termini_opredeleniya/svarnoe_soedinenie_shov/imgSoedinen/paramKromok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0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30ED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FF30E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D68C3">
        <w:rPr>
          <w:rFonts w:ascii="Times New Roman" w:hAnsi="Times New Roman" w:cs="Times New Roman"/>
          <w:sz w:val="24"/>
          <w:szCs w:val="24"/>
        </w:rPr>
        <w:t>_</w:t>
      </w:r>
      <w:r w:rsidRPr="00FF30ED">
        <w:rPr>
          <w:rFonts w:ascii="Times New Roman" w:hAnsi="Times New Roman" w:cs="Times New Roman"/>
          <w:sz w:val="24"/>
          <w:szCs w:val="24"/>
        </w:rPr>
        <w:t xml:space="preserve">    </w:t>
      </w:r>
      <w:r w:rsidRPr="00FF30ED">
        <w:rPr>
          <w:rFonts w:ascii="Times New Roman" w:hAnsi="Times New Roman" w:cs="Times New Roman"/>
          <w:b/>
          <w:i/>
          <w:sz w:val="36"/>
          <w:szCs w:val="36"/>
        </w:rPr>
        <w:t>ᵦ</w:t>
      </w:r>
      <w:r w:rsidRPr="00FF30E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30ED">
        <w:rPr>
          <w:rFonts w:ascii="Times New Roman" w:hAnsi="Times New Roman" w:cs="Times New Roman"/>
          <w:sz w:val="24"/>
          <w:szCs w:val="24"/>
        </w:rPr>
        <w:t xml:space="preserve">    </w:t>
      </w:r>
      <w:r w:rsidRPr="00FF30ED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FF30E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FF30ED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ED68C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</w:t>
      </w:r>
      <w:r w:rsidR="00ED6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0ED" w:rsidRPr="00ED68C3" w:rsidRDefault="00ED68C3" w:rsidP="00ED68C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F30ED" w:rsidRPr="00FF30ED">
        <w:rPr>
          <w:rFonts w:ascii="Times New Roman" w:hAnsi="Times New Roman" w:cs="Times New Roman"/>
          <w:b/>
          <w:sz w:val="24"/>
          <w:szCs w:val="24"/>
        </w:rPr>
        <w:t>.</w:t>
      </w:r>
      <w:r w:rsidR="00FF30ED" w:rsidRPr="00FF30ED">
        <w:rPr>
          <w:rFonts w:ascii="Times New Roman" w:hAnsi="Times New Roman" w:cs="Times New Roman"/>
          <w:sz w:val="24"/>
          <w:szCs w:val="24"/>
        </w:rPr>
        <w:t xml:space="preserve"> </w:t>
      </w:r>
      <w:r w:rsidR="00FF30ED" w:rsidRPr="00FF30ED">
        <w:rPr>
          <w:rFonts w:ascii="Times New Roman" w:hAnsi="Times New Roman" w:cs="Times New Roman"/>
          <w:b/>
          <w:sz w:val="24"/>
          <w:szCs w:val="24"/>
        </w:rPr>
        <w:t xml:space="preserve">Какой зазор между кромками устанавливают при РДС труб с Тстенки =10 </w:t>
      </w:r>
      <w:proofErr w:type="gramStart"/>
      <w:r w:rsidR="00FF30ED" w:rsidRPr="00FF30ED">
        <w:rPr>
          <w:rFonts w:ascii="Times New Roman" w:hAnsi="Times New Roman" w:cs="Times New Roman"/>
          <w:b/>
          <w:sz w:val="24"/>
          <w:szCs w:val="24"/>
        </w:rPr>
        <w:t>мм: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F30ED" w:rsidRPr="00FF30ED">
        <w:rPr>
          <w:rFonts w:ascii="Times New Roman" w:hAnsi="Times New Roman" w:cs="Times New Roman"/>
          <w:sz w:val="24"/>
          <w:szCs w:val="24"/>
        </w:rPr>
        <w:t>а) - 0,5 мм.         б) - 1 мм.      в) - 3 мм.       г) - 2 мм.        д) - 1,5 мм.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0611B">
        <w:rPr>
          <w:rFonts w:ascii="Times New Roman" w:hAnsi="Times New Roman" w:cs="Times New Roman"/>
          <w:b/>
          <w:sz w:val="24"/>
          <w:szCs w:val="24"/>
        </w:rPr>
        <w:t>4</w:t>
      </w:r>
      <w:r w:rsidR="00FF30ED" w:rsidRPr="00FF30ED">
        <w:rPr>
          <w:rFonts w:ascii="Times New Roman" w:hAnsi="Times New Roman" w:cs="Times New Roman"/>
          <w:b/>
          <w:sz w:val="24"/>
          <w:szCs w:val="24"/>
        </w:rPr>
        <w:t>. Какое количество прихваток и какой длины (</w:t>
      </w:r>
      <w:r w:rsidR="00FF30ED" w:rsidRPr="00FF30ED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FF30ED" w:rsidRPr="00FF30ED">
        <w:rPr>
          <w:rFonts w:ascii="Times New Roman" w:hAnsi="Times New Roman" w:cs="Times New Roman"/>
          <w:b/>
          <w:sz w:val="24"/>
          <w:szCs w:val="24"/>
        </w:rPr>
        <w:t>пр.) выполняют при сборке стыков труб для РДС, следующих диаметров: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FF30ED" w:rsidRPr="00FF30ED">
        <w:rPr>
          <w:rFonts w:ascii="Times New Roman" w:hAnsi="Times New Roman" w:cs="Times New Roman"/>
          <w:sz w:val="24"/>
          <w:szCs w:val="24"/>
        </w:rPr>
        <w:t xml:space="preserve">Ø= до 100 мм                     кол-во=____________  </w:t>
      </w:r>
      <w:r w:rsidR="00FF30ED" w:rsidRPr="00FF30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F30ED" w:rsidRPr="00FF30ED">
        <w:rPr>
          <w:rFonts w:ascii="Times New Roman" w:hAnsi="Times New Roman" w:cs="Times New Roman"/>
          <w:sz w:val="24"/>
          <w:szCs w:val="24"/>
        </w:rPr>
        <w:t>пр.=_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</w:t>
      </w:r>
      <w:r w:rsidR="00FF30ED" w:rsidRPr="00FF30ED">
        <w:rPr>
          <w:rFonts w:ascii="Times New Roman" w:hAnsi="Times New Roman" w:cs="Times New Roman"/>
          <w:sz w:val="24"/>
          <w:szCs w:val="24"/>
        </w:rPr>
        <w:t xml:space="preserve">Ø= 100 мм и более            кол-во=____________  </w:t>
      </w:r>
      <w:r w:rsidR="00FF30ED" w:rsidRPr="00FF30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F30ED" w:rsidRPr="00FF30ED">
        <w:rPr>
          <w:rFonts w:ascii="Times New Roman" w:hAnsi="Times New Roman" w:cs="Times New Roman"/>
          <w:sz w:val="24"/>
          <w:szCs w:val="24"/>
        </w:rPr>
        <w:t>пр.=_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</w:t>
      </w:r>
      <w:r w:rsidR="00FF30ED" w:rsidRPr="00FF30ED">
        <w:rPr>
          <w:rFonts w:ascii="Times New Roman" w:hAnsi="Times New Roman" w:cs="Times New Roman"/>
          <w:sz w:val="24"/>
          <w:szCs w:val="24"/>
        </w:rPr>
        <w:t xml:space="preserve">Ø= 250 мм и более            кол-во=____________  </w:t>
      </w:r>
      <w:r w:rsidR="00FF30ED" w:rsidRPr="00FF30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F30ED" w:rsidRPr="00FF30ED">
        <w:rPr>
          <w:rFonts w:ascii="Times New Roman" w:hAnsi="Times New Roman" w:cs="Times New Roman"/>
          <w:sz w:val="24"/>
          <w:szCs w:val="24"/>
        </w:rPr>
        <w:t>пр.=_________________________________</w:t>
      </w:r>
      <w:r w:rsidR="0010611B">
        <w:rPr>
          <w:rFonts w:ascii="Times New Roman" w:hAnsi="Times New Roman" w:cs="Times New Roman"/>
          <w:b/>
          <w:sz w:val="24"/>
          <w:szCs w:val="24"/>
        </w:rPr>
        <w:t xml:space="preserve">                    5</w:t>
      </w:r>
      <w:r w:rsidR="00FF30ED" w:rsidRPr="00FF30ED">
        <w:rPr>
          <w:rFonts w:ascii="Times New Roman" w:hAnsi="Times New Roman" w:cs="Times New Roman"/>
          <w:b/>
          <w:sz w:val="24"/>
          <w:szCs w:val="24"/>
        </w:rPr>
        <w:t>. Выберете наибольший зазор выставляемый при газовой сварке: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F30ED" w:rsidRPr="00FF30ED">
        <w:rPr>
          <w:rFonts w:ascii="Times New Roman" w:hAnsi="Times New Roman" w:cs="Times New Roman"/>
          <w:sz w:val="24"/>
          <w:szCs w:val="24"/>
        </w:rPr>
        <w:t>а) - 1,0 мм;       б) - 0,5 мм;        в) - 1,5 мм.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FF30ED" w:rsidRPr="00FF30ED" w:rsidRDefault="00FF30ED" w:rsidP="00FF30ED">
      <w:pPr>
        <w:tabs>
          <w:tab w:val="left" w:pos="908"/>
        </w:tabs>
        <w:rPr>
          <w:rFonts w:ascii="Times New Roman" w:hAnsi="Times New Roman" w:cs="Times New Roman"/>
          <w:sz w:val="24"/>
          <w:szCs w:val="24"/>
        </w:rPr>
      </w:pPr>
      <w:r w:rsidRPr="00FF30ED">
        <w:rPr>
          <w:rFonts w:ascii="Times New Roman" w:hAnsi="Times New Roman" w:cs="Times New Roman"/>
          <w:sz w:val="24"/>
          <w:szCs w:val="24"/>
        </w:rPr>
        <w:t xml:space="preserve"> </w:t>
      </w:r>
      <w:r w:rsidRPr="00FF30ED">
        <w:rPr>
          <w:rFonts w:ascii="Times New Roman" w:hAnsi="Times New Roman" w:cs="Times New Roman"/>
          <w:b/>
          <w:sz w:val="24"/>
          <w:szCs w:val="24"/>
        </w:rPr>
        <w:t>Фамилия, № группы</w:t>
      </w:r>
      <w:r w:rsidRPr="00FF30E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D68C3">
        <w:rPr>
          <w:rFonts w:ascii="Times New Roman" w:hAnsi="Times New Roman" w:cs="Times New Roman"/>
          <w:sz w:val="24"/>
          <w:szCs w:val="24"/>
        </w:rPr>
        <w:t>___________________</w:t>
      </w:r>
    </w:p>
    <w:p w:rsidR="0010611B" w:rsidRDefault="00B313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0611B" w:rsidRDefault="00106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11B" w:rsidRDefault="00106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11B" w:rsidRDefault="0010611B" w:rsidP="0010611B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10611B" w:rsidRPr="00ED68C3" w:rsidRDefault="0010611B" w:rsidP="0010611B">
      <w:pPr>
        <w:ind w:left="-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FF30ED">
        <w:rPr>
          <w:rFonts w:ascii="Times New Roman" w:hAnsi="Times New Roman" w:cs="Times New Roman"/>
          <w:b/>
          <w:sz w:val="24"/>
          <w:szCs w:val="24"/>
        </w:rPr>
        <w:t>. Какое количество слоев накладывают при выполнении ГС трубы с толщиной стенки трубы 5 мм: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FF30ED">
        <w:rPr>
          <w:rFonts w:ascii="Times New Roman" w:hAnsi="Times New Roman" w:cs="Times New Roman"/>
          <w:sz w:val="24"/>
          <w:szCs w:val="24"/>
        </w:rPr>
        <w:t>а) - 1;           б) - 2;         в) - 3.</w:t>
      </w:r>
    </w:p>
    <w:p w:rsidR="009C09EF" w:rsidRPr="00FF30ED" w:rsidRDefault="00106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30ED">
        <w:rPr>
          <w:rFonts w:ascii="Times New Roman" w:hAnsi="Times New Roman" w:cs="Times New Roman"/>
          <w:b/>
          <w:sz w:val="24"/>
          <w:szCs w:val="24"/>
        </w:rPr>
        <w:t xml:space="preserve">. Какое количество слоев (не считая корневого) накладывают при выполнении РДС стыка трубы с толщиной стенки трубы (Тст.) = 8 </w:t>
      </w:r>
      <w:proofErr w:type="gramStart"/>
      <w:r w:rsidRPr="00FF30ED">
        <w:rPr>
          <w:rFonts w:ascii="Times New Roman" w:hAnsi="Times New Roman" w:cs="Times New Roman"/>
          <w:b/>
          <w:sz w:val="24"/>
          <w:szCs w:val="24"/>
        </w:rPr>
        <w:t>мм: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FF30ED">
        <w:rPr>
          <w:rFonts w:ascii="Times New Roman" w:hAnsi="Times New Roman" w:cs="Times New Roman"/>
          <w:sz w:val="24"/>
          <w:szCs w:val="24"/>
        </w:rPr>
        <w:t>а) - 2;         б) - 3;         в) - 4;        г) - 1.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bookmarkEnd w:id="0"/>
    </w:p>
    <w:sectPr w:rsidR="009C09EF" w:rsidRPr="00FF30ED" w:rsidSect="008F7656">
      <w:pgSz w:w="11906" w:h="16838" w:code="9"/>
      <w:pgMar w:top="567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B370E"/>
    <w:multiLevelType w:val="hybridMultilevel"/>
    <w:tmpl w:val="49EC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A5"/>
    <w:rsid w:val="000137D9"/>
    <w:rsid w:val="00080C5D"/>
    <w:rsid w:val="0010611B"/>
    <w:rsid w:val="001D30CA"/>
    <w:rsid w:val="001E602C"/>
    <w:rsid w:val="002A6524"/>
    <w:rsid w:val="002D19F1"/>
    <w:rsid w:val="003046C8"/>
    <w:rsid w:val="00427F25"/>
    <w:rsid w:val="00451DE9"/>
    <w:rsid w:val="0047208E"/>
    <w:rsid w:val="004755D3"/>
    <w:rsid w:val="0049360F"/>
    <w:rsid w:val="004A422F"/>
    <w:rsid w:val="005878FD"/>
    <w:rsid w:val="005E6B17"/>
    <w:rsid w:val="00600B3D"/>
    <w:rsid w:val="00680087"/>
    <w:rsid w:val="007B47A5"/>
    <w:rsid w:val="007C79D6"/>
    <w:rsid w:val="008067E9"/>
    <w:rsid w:val="008373AA"/>
    <w:rsid w:val="008977B1"/>
    <w:rsid w:val="008F7656"/>
    <w:rsid w:val="00904526"/>
    <w:rsid w:val="0090699C"/>
    <w:rsid w:val="009C09EF"/>
    <w:rsid w:val="00A05288"/>
    <w:rsid w:val="00A606EF"/>
    <w:rsid w:val="00AB44B7"/>
    <w:rsid w:val="00AF6DF6"/>
    <w:rsid w:val="00B20033"/>
    <w:rsid w:val="00B3132D"/>
    <w:rsid w:val="00BE6FA5"/>
    <w:rsid w:val="00C476F3"/>
    <w:rsid w:val="00CC2E5F"/>
    <w:rsid w:val="00CF7825"/>
    <w:rsid w:val="00DA0649"/>
    <w:rsid w:val="00DB68F9"/>
    <w:rsid w:val="00DD242C"/>
    <w:rsid w:val="00DD256D"/>
    <w:rsid w:val="00E7237B"/>
    <w:rsid w:val="00ED68C3"/>
    <w:rsid w:val="00EF0E3A"/>
    <w:rsid w:val="00F24D27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33CE-1B79-4635-B2AB-5F3C85F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26"/>
  </w:style>
  <w:style w:type="paragraph" w:styleId="1">
    <w:name w:val="heading 1"/>
    <w:basedOn w:val="a"/>
    <w:next w:val="a"/>
    <w:link w:val="10"/>
    <w:uiPriority w:val="9"/>
    <w:qFormat/>
    <w:rsid w:val="004A422F"/>
    <w:pPr>
      <w:keepNext/>
      <w:keepLines/>
      <w:pBdr>
        <w:left w:val="single" w:sz="12" w:space="12" w:color="ED7D31" w:themeColor="accent2"/>
      </w:pBdr>
      <w:spacing w:before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22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22F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2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22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22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22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22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22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22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A422F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A422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22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22F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A422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422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22F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4A422F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unhideWhenUsed/>
    <w:qFormat/>
    <w:rsid w:val="004A422F"/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A422F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4A422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4A422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22F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4A422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4A422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4A422F"/>
    <w:pPr>
      <w:spacing w:after="0"/>
    </w:pPr>
  </w:style>
  <w:style w:type="paragraph" w:styleId="ab">
    <w:name w:val="List Paragraph"/>
    <w:basedOn w:val="a"/>
    <w:uiPriority w:val="34"/>
    <w:qFormat/>
    <w:rsid w:val="004A422F"/>
    <w:pPr>
      <w:ind w:left="720"/>
      <w:contextualSpacing/>
    </w:pPr>
    <w:rPr>
      <w:rFonts w:cs="Mangal"/>
      <w:szCs w:val="19"/>
    </w:rPr>
  </w:style>
  <w:style w:type="paragraph" w:styleId="21">
    <w:name w:val="Quote"/>
    <w:basedOn w:val="a"/>
    <w:next w:val="a"/>
    <w:link w:val="22"/>
    <w:uiPriority w:val="29"/>
    <w:qFormat/>
    <w:rsid w:val="004A422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A422F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22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422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4A422F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4A422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4A422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A422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4A422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4A422F"/>
    <w:pPr>
      <w:outlineLvl w:val="9"/>
    </w:pPr>
  </w:style>
  <w:style w:type="paragraph" w:customStyle="1" w:styleId="paragraph">
    <w:name w:val="paragraph"/>
    <w:basedOn w:val="a"/>
    <w:rsid w:val="00A0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7208E"/>
    <w:pPr>
      <w:widowControl w:val="0"/>
      <w:suppressAutoHyphens/>
      <w:autoSpaceDN w:val="0"/>
      <w:spacing w:after="0" w:line="240" w:lineRule="auto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6688B-8D37-4F11-9543-83E61B1E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dcterms:created xsi:type="dcterms:W3CDTF">2020-04-26T11:21:00Z</dcterms:created>
  <dcterms:modified xsi:type="dcterms:W3CDTF">2020-05-12T18:36:00Z</dcterms:modified>
</cp:coreProperties>
</file>