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87" w:rsidRDefault="00786287"/>
    <w:p w:rsidR="00786287" w:rsidRDefault="00786287" w:rsidP="00786287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физика  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06.05</w:t>
      </w:r>
    </w:p>
    <w:p w:rsidR="00786287" w:rsidRPr="00786287" w:rsidRDefault="00786287" w:rsidP="00786287">
      <w:pPr>
        <w:rPr>
          <w:b/>
          <w:sz w:val="24"/>
          <w:szCs w:val="24"/>
        </w:rPr>
      </w:pPr>
      <w:r w:rsidRPr="00786287">
        <w:rPr>
          <w:b/>
          <w:sz w:val="24"/>
          <w:szCs w:val="24"/>
        </w:rPr>
        <w:t xml:space="preserve">Разобрать образцы решения задач, переписать их в тетрадь. Выполнить практическое занятие по теме «Законы постоянного тока» </w:t>
      </w:r>
    </w:p>
    <w:p w:rsidR="00786287" w:rsidRPr="00786287" w:rsidRDefault="00786287" w:rsidP="007862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78628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Ответы теста следует внести в следующую таблицу, задачи практического занятия решить подробно.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86287" w:rsidTr="0078628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</w:t>
            </w:r>
          </w:p>
        </w:tc>
      </w:tr>
      <w:tr w:rsidR="00786287" w:rsidTr="0078628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</w:tr>
    </w:tbl>
    <w:p w:rsidR="00786287" w:rsidRPr="00786287" w:rsidRDefault="00786287" w:rsidP="007862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563C1" w:themeColor="hyperlink"/>
          <w:sz w:val="20"/>
          <w:szCs w:val="20"/>
          <w:u w:val="single"/>
          <w:lang w:eastAsia="ru-RU"/>
        </w:rPr>
      </w:pPr>
      <w:r w:rsidRPr="0078628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,сфотографировать отправить на электронную почту </w:t>
      </w:r>
      <w:hyperlink r:id="rId5" w:history="1">
        <w:r w:rsidRPr="00786287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bav</w:t>
        </w:r>
        <w:r w:rsidRPr="00786287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@</w:t>
        </w:r>
        <w:r w:rsidRPr="00786287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apt</w:t>
        </w:r>
        <w:r w:rsidRPr="00786287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29.</w:t>
        </w:r>
        <w:r w:rsidRPr="00786287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ru</w:t>
        </w:r>
      </w:hyperlink>
    </w:p>
    <w:p w:rsidR="00786287" w:rsidRDefault="00786287" w:rsidP="007862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63C1" w:themeColor="hyperlink"/>
          <w:sz w:val="2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color w:val="0563C1" w:themeColor="hyperlink"/>
          <w:sz w:val="20"/>
          <w:szCs w:val="20"/>
          <w:u w:val="single"/>
          <w:lang w:eastAsia="ru-RU"/>
        </w:rPr>
        <w:t>Срок сдачи-</w:t>
      </w:r>
      <w:r>
        <w:rPr>
          <w:rFonts w:ascii="Verdana" w:eastAsia="Times New Roman" w:hAnsi="Verdana" w:cs="Times New Roman"/>
          <w:color w:val="0563C1" w:themeColor="hyperlink"/>
          <w:sz w:val="20"/>
          <w:szCs w:val="20"/>
          <w:u w:val="single"/>
          <w:lang w:eastAsia="ru-RU"/>
        </w:rPr>
        <w:t>07.05</w:t>
      </w:r>
      <w:bookmarkStart w:id="0" w:name="_GoBack"/>
      <w:bookmarkEnd w:id="0"/>
    </w:p>
    <w:p w:rsidR="00786287" w:rsidRDefault="00786287" w:rsidP="00786287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 отчете должно быть видно кому принадлежит работа!</w:t>
      </w:r>
    </w:p>
    <w:p w:rsidR="00786287" w:rsidRDefault="00786287" w:rsidP="00786287"/>
    <w:p w:rsidR="00786287" w:rsidRDefault="00786287" w:rsidP="00786287">
      <w:r>
        <w:rPr>
          <w:sz w:val="36"/>
          <w:szCs w:val="36"/>
        </w:rPr>
        <w:t>ПРИМЕРЫ РЕШЕНИЯ ЗАДАЧ</w:t>
      </w:r>
    </w:p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</w:pPr>
      <w:r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Чему равно сопротивление спирали электрической лампы в рабочем состоянии, у которой на цоколе написано 6,3 В, 0,22 А?</w:t>
      </w:r>
    </w:p>
    <w:p w:rsidR="00786287" w:rsidRDefault="00786287" w:rsidP="00786287"/>
    <w:p w:rsidR="00786287" w:rsidRDefault="00786287" w:rsidP="00786287">
      <w:r>
        <w:rPr>
          <w:rFonts w:ascii="Times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5579110" cy="1007110"/>
            <wp:effectExtent l="0" t="0" r="2540" b="2540"/>
            <wp:docPr id="8" name="Рисунок 8" descr="https://uchitel.pro/wp-content/uploads/2018/11/2018-11-15_22-5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chitel.pro/wp-content/uploads/2018/11/2018-11-15_22-51-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87" w:rsidRDefault="00786287" w:rsidP="00786287"/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Какую работу совершит электрический ток в паяльнике за 30 мин, если сопротивление паяльника 40 Ом, а сила тока в цепи 3 А?</w:t>
      </w:r>
    </w:p>
    <w:p w:rsidR="00786287" w:rsidRDefault="00786287" w:rsidP="00786287">
      <w:r>
        <w:rPr>
          <w:rFonts w:ascii="Times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>
            <wp:extent cx="6637020" cy="1684655"/>
            <wp:effectExtent l="0" t="0" r="0" b="0"/>
            <wp:docPr id="7" name="Рисунок 7" descr="https://uchitel.pro/wp-content/uploads/2018/11/2018-11-15_14-21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uchitel.pro/wp-content/uploads/2018/11/2018-11-15_14-21-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87" w:rsidRDefault="00786287" w:rsidP="00786287">
      <w:r>
        <w:rPr>
          <w:noProof/>
          <w:lang w:eastAsia="ru-RU"/>
        </w:rPr>
        <w:lastRenderedPageBreak/>
        <w:drawing>
          <wp:inline distT="0" distB="0" distL="0" distR="0">
            <wp:extent cx="5948680" cy="6462395"/>
            <wp:effectExtent l="0" t="0" r="0" b="0"/>
            <wp:docPr id="6" name="Рисунок 6" descr="https://ds04.infourok.ru/uploads/ex/00da/00129e79-b4c7fc48/hello_html_m6eef2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4.infourok.ru/uploads/ex/00da/00129e79-b4c7fc48/hello_html_m6eef2e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4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87" w:rsidRDefault="00786287" w:rsidP="00786287"/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Определить мощность тока в электрической лампе, если сопротивление нити акала лампы 400 Ом, а напряжение на нити 100 В.</w:t>
      </w:r>
    </w:p>
    <w:p w:rsidR="00786287" w:rsidRDefault="00786287" w:rsidP="007862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>
            <wp:extent cx="4427855" cy="2065020"/>
            <wp:effectExtent l="0" t="0" r="0" b="0"/>
            <wp:docPr id="5" name="Рисунок 5" descr="https://uchitel.pro/wp-content/uploads/2018/11/2018-11-15_14-2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uchitel.pro/wp-content/uploads/2018/11/2018-11-15_14-29-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87" w:rsidRDefault="00786287" w:rsidP="007862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</w:p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6"/>
          <w:rFonts w:ascii="inherit" w:hAnsi="inherit"/>
          <w:bdr w:val="none" w:sz="0" w:space="0" w:color="auto" w:frame="1"/>
        </w:rPr>
      </w:pPr>
    </w:p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</w:pPr>
    </w:p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</w:pPr>
    </w:p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</w:pPr>
    </w:p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/>
        </w:rPr>
      </w:pPr>
      <w:r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 xml:space="preserve">Сколько времени работал электродвигатель игрушечной машины, если при напряжении 12 В и силе тока 0,1 </w:t>
      </w:r>
      <w:proofErr w:type="gramStart"/>
      <w:r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А</w:t>
      </w:r>
      <w:proofErr w:type="gramEnd"/>
      <w:r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 xml:space="preserve"> электрический ток совершил работу 360 Дж?</w:t>
      </w:r>
    </w:p>
    <w:p w:rsidR="00786287" w:rsidRDefault="00786287" w:rsidP="007862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>
            <wp:extent cx="4879975" cy="2116455"/>
            <wp:effectExtent l="0" t="0" r="0" b="0"/>
            <wp:docPr id="4" name="Рисунок 4" descr="https://uchitel.pro/wp-content/uploads/2018/11/2018-11-15_14-2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chitel.pro/wp-content/uploads/2018/11/2018-11-15_14-22-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Два проводника сопротивлением 2 Ом и 3 Ом соединены последовательно. Сила тока в цепи 1 А. Определить сопротивление цепи, напряжение на каждом проводнике и полное напряжение.</w:t>
      </w:r>
    </w:p>
    <w:p w:rsidR="00786287" w:rsidRDefault="00786287" w:rsidP="007862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>
            <wp:extent cx="6031230" cy="2455545"/>
            <wp:effectExtent l="0" t="0" r="7620" b="1905"/>
            <wp:docPr id="3" name="Рисунок 3" descr="https://uchitel.pro/wp-content/uploads/2018/11/2018-11-15_13-5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chitel.pro/wp-content/uploads/2018/11/2018-11-15_13-58-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Два проводника сопротивлением 200 Ом и 300 Ом соединены параллельно. Определить полное сопротивление участка цепи.</w:t>
      </w:r>
    </w:p>
    <w:p w:rsidR="00786287" w:rsidRDefault="00786287" w:rsidP="007862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>
            <wp:extent cx="7582535" cy="1644015"/>
            <wp:effectExtent l="0" t="0" r="0" b="0"/>
            <wp:docPr id="2" name="Рисунок 2" descr="https://uchitel.pro/wp-content/uploads/2018/11/2018-11-15_14-1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uchitel.pro/wp-content/uploads/2018/11/2018-11-15_14-10-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87" w:rsidRDefault="00786287" w:rsidP="00786287"/>
    <w:p w:rsidR="00786287" w:rsidRDefault="00786287" w:rsidP="007862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Style w:val="a6"/>
          <w:rFonts w:ascii="inherit" w:hAnsi="inherit" w:cs="Times"/>
          <w:color w:val="464242"/>
          <w:sz w:val="27"/>
          <w:szCs w:val="27"/>
          <w:bdr w:val="none" w:sz="0" w:space="0" w:color="auto" w:frame="1"/>
        </w:rPr>
        <w:t>Какое количество теплоты выделит за 30 мин спираль электроплитки, если сила тока в цепи 2 А, а напряжение 220 В?</w:t>
      </w:r>
    </w:p>
    <w:p w:rsidR="00786287" w:rsidRDefault="00786287" w:rsidP="007862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lastRenderedPageBreak/>
        <w:drawing>
          <wp:inline distT="0" distB="0" distL="0" distR="0">
            <wp:extent cx="5722620" cy="1808480"/>
            <wp:effectExtent l="0" t="0" r="0" b="1270"/>
            <wp:docPr id="1" name="Рисунок 1" descr="https://uchitel.pro/wp-content/uploads/2018/11/2018-11-15_14-37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uchitel.pro/wp-content/uploads/2018/11/2018-11-15_14-37-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87" w:rsidRDefault="00786287" w:rsidP="00786287"/>
    <w:p w:rsidR="00786287" w:rsidRDefault="00786287" w:rsidP="0078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287" w:rsidRDefault="00786287" w:rsidP="0078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практическое занятие по теме «Законы постоянного тока»</w:t>
      </w:r>
    </w:p>
    <w:p w:rsidR="00786287" w:rsidRDefault="00786287" w:rsidP="0078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41" w:type="dxa"/>
        <w:tblLook w:val="01E0" w:firstRow="1" w:lastRow="1" w:firstColumn="1" w:lastColumn="1" w:noHBand="0" w:noVBand="0"/>
      </w:tblPr>
      <w:tblGrid>
        <w:gridCol w:w="1140"/>
        <w:gridCol w:w="8746"/>
      </w:tblGrid>
      <w:tr w:rsidR="00786287" w:rsidTr="00786287">
        <w:trPr>
          <w:trHeight w:val="5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Тестовые задания (вопросы)</w:t>
            </w:r>
          </w:p>
        </w:tc>
      </w:tr>
      <w:tr w:rsidR="00786287" w:rsidTr="00786287">
        <w:trPr>
          <w:trHeight w:val="5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  <w:contextualSpacing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ind w:right="57" w:firstLine="341"/>
            </w:pPr>
            <w:r>
              <w:t>Электрический ток - это ...</w:t>
            </w:r>
          </w:p>
          <w:p w:rsidR="00786287" w:rsidRDefault="00786287">
            <w:pPr>
              <w:spacing w:line="240" w:lineRule="auto"/>
              <w:ind w:right="57" w:firstLine="341"/>
            </w:pPr>
            <w:r>
              <w:t>1) направленное движение частиц</w:t>
            </w:r>
          </w:p>
          <w:p w:rsidR="00786287" w:rsidRDefault="00786287">
            <w:pPr>
              <w:spacing w:line="240" w:lineRule="auto"/>
              <w:ind w:right="57" w:firstLine="341"/>
            </w:pPr>
            <w:r>
              <w:t>2) хаотическое движение заряженных частиц</w:t>
            </w:r>
          </w:p>
          <w:p w:rsidR="00786287" w:rsidRDefault="00786287">
            <w:pPr>
              <w:spacing w:line="240" w:lineRule="auto"/>
              <w:ind w:right="57" w:firstLine="341"/>
            </w:pPr>
            <w:r>
              <w:t>3) изменение положения одних частиц относительно других</w:t>
            </w:r>
          </w:p>
          <w:p w:rsidR="00786287" w:rsidRDefault="00786287">
            <w:pPr>
              <w:spacing w:line="240" w:lineRule="auto"/>
              <w:ind w:right="57" w:firstLine="341"/>
            </w:pPr>
            <w:r>
              <w:t>4) направленное движение заряженных частиц</w:t>
            </w:r>
          </w:p>
          <w:p w:rsidR="00786287" w:rsidRDefault="00786287">
            <w:pPr>
              <w:spacing w:line="240" w:lineRule="auto"/>
              <w:jc w:val="center"/>
              <w:rPr>
                <w:b/>
              </w:rPr>
            </w:pPr>
          </w:p>
        </w:tc>
      </w:tr>
      <w:tr w:rsidR="00786287" w:rsidTr="00786287">
        <w:trPr>
          <w:trHeight w:val="5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ind w:right="57" w:firstLine="341"/>
            </w:pPr>
            <w:r>
              <w:t xml:space="preserve">Работу электрического поля по перемещению заряда характеризует ... </w:t>
            </w:r>
          </w:p>
          <w:p w:rsidR="00786287" w:rsidRDefault="00786287">
            <w:pPr>
              <w:spacing w:line="240" w:lineRule="auto"/>
              <w:ind w:right="57" w:firstLine="341"/>
            </w:pPr>
            <w:r>
              <w:t>1) напряжение</w:t>
            </w:r>
            <w:r>
              <w:tab/>
            </w:r>
            <w:r>
              <w:tab/>
              <w:t>2) сопротивление</w:t>
            </w:r>
          </w:p>
          <w:p w:rsidR="00786287" w:rsidRDefault="00786287">
            <w:pPr>
              <w:keepLines/>
              <w:spacing w:line="240" w:lineRule="auto"/>
              <w:ind w:left="57" w:right="57" w:firstLine="284"/>
              <w:jc w:val="both"/>
            </w:pPr>
            <w:r>
              <w:t>3) напряженность</w:t>
            </w:r>
            <w:r>
              <w:tab/>
            </w:r>
            <w:r>
              <w:tab/>
              <w:t>4) сила тока</w:t>
            </w:r>
          </w:p>
        </w:tc>
      </w:tr>
      <w:tr w:rsidR="00786287" w:rsidTr="0078628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</w:pPr>
            <w:r>
              <w:t>Назовите прибор для измерения силы тока в цепи и его обозначение на схеме</w:t>
            </w:r>
          </w:p>
        </w:tc>
      </w:tr>
      <w:tr w:rsidR="00786287" w:rsidTr="0078628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</w:pPr>
            <w:r>
              <w:t>Поставьте соответствие между физическими величинами и единицами их измерения:</w:t>
            </w:r>
          </w:p>
          <w:p w:rsidR="00786287" w:rsidRDefault="00786287">
            <w:pPr>
              <w:numPr>
                <w:ilvl w:val="0"/>
                <w:numId w:val="2"/>
              </w:numPr>
              <w:spacing w:line="240" w:lineRule="auto"/>
            </w:pPr>
            <w:r>
              <w:t>сила тока                                                    а) Кл</w:t>
            </w:r>
          </w:p>
          <w:p w:rsidR="00786287" w:rsidRDefault="00786287">
            <w:pPr>
              <w:numPr>
                <w:ilvl w:val="0"/>
                <w:numId w:val="2"/>
              </w:numPr>
              <w:spacing w:line="240" w:lineRule="auto"/>
            </w:pPr>
            <w:r>
              <w:t>электрический заряд                                 б) В</w:t>
            </w:r>
          </w:p>
          <w:p w:rsidR="00786287" w:rsidRDefault="00786287">
            <w:pPr>
              <w:numPr>
                <w:ilvl w:val="0"/>
                <w:numId w:val="2"/>
              </w:numPr>
              <w:spacing w:line="240" w:lineRule="auto"/>
            </w:pPr>
            <w:r>
              <w:t>напряжение                                                в) Вт</w:t>
            </w:r>
          </w:p>
          <w:p w:rsidR="00786287" w:rsidRDefault="00786287">
            <w:pPr>
              <w:numPr>
                <w:ilvl w:val="0"/>
                <w:numId w:val="2"/>
              </w:numPr>
              <w:spacing w:line="240" w:lineRule="auto"/>
            </w:pPr>
            <w:r>
              <w:t>сопротивление                                           г) А</w:t>
            </w:r>
          </w:p>
          <w:p w:rsidR="00786287" w:rsidRDefault="00786287">
            <w:pPr>
              <w:numPr>
                <w:ilvl w:val="0"/>
                <w:numId w:val="2"/>
              </w:numPr>
              <w:spacing w:line="240" w:lineRule="auto"/>
            </w:pPr>
            <w:r>
              <w:t>ЭДС                                                            д) Ом</w:t>
            </w:r>
          </w:p>
          <w:p w:rsidR="00786287" w:rsidRDefault="00786287">
            <w:pPr>
              <w:spacing w:line="240" w:lineRule="auto"/>
            </w:pPr>
            <w:r>
              <w:t xml:space="preserve">      6.   мощность тока                                           е) м</w:t>
            </w:r>
          </w:p>
          <w:p w:rsidR="00786287" w:rsidRDefault="00786287">
            <w:pPr>
              <w:spacing w:line="240" w:lineRule="auto"/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1"/>
              <w:gridCol w:w="731"/>
              <w:gridCol w:w="731"/>
              <w:gridCol w:w="731"/>
              <w:gridCol w:w="731"/>
              <w:gridCol w:w="731"/>
            </w:tblGrid>
            <w:tr w:rsidR="00786287">
              <w:trPr>
                <w:trHeight w:val="29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786287">
              <w:trPr>
                <w:trHeight w:val="307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287" w:rsidRDefault="00786287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</w:tr>
          </w:tbl>
          <w:p w:rsidR="00786287" w:rsidRDefault="00786287">
            <w:pPr>
              <w:spacing w:line="240" w:lineRule="auto"/>
              <w:rPr>
                <w:lang w:val="en-US"/>
              </w:rPr>
            </w:pPr>
          </w:p>
          <w:p w:rsidR="00786287" w:rsidRDefault="00786287">
            <w:pPr>
              <w:spacing w:line="240" w:lineRule="auto"/>
              <w:rPr>
                <w:lang w:val="en-US"/>
              </w:rPr>
            </w:pPr>
          </w:p>
        </w:tc>
      </w:tr>
      <w:tr w:rsidR="00786287" w:rsidTr="0078628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</w:pPr>
            <w:r>
              <w:t>Дополните предложение.</w:t>
            </w:r>
          </w:p>
          <w:p w:rsidR="00786287" w:rsidRDefault="00786287">
            <w:pPr>
              <w:spacing w:line="240" w:lineRule="auto"/>
            </w:pPr>
            <w:r>
              <w:t>Сила тока на участке цепи прямо пропорциональна приложенному ….. и обратно пропорциональна ……. проводника.</w:t>
            </w:r>
          </w:p>
        </w:tc>
      </w:tr>
      <w:tr w:rsidR="00786287" w:rsidTr="0078628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ind w:right="57"/>
              <w:jc w:val="both"/>
            </w:pPr>
            <w:r>
              <w:t xml:space="preserve"> В данной цепи вольтметр показывает</w:t>
            </w:r>
          </w:p>
          <w:p w:rsidR="00786287" w:rsidRDefault="00786287">
            <w:pPr>
              <w:spacing w:line="240" w:lineRule="auto"/>
              <w:ind w:right="57"/>
              <w:jc w:val="both"/>
            </w:pPr>
          </w:p>
          <w:p w:rsidR="00786287" w:rsidRDefault="00786287">
            <w:pPr>
              <w:spacing w:line="240" w:lineRule="auto"/>
              <w:ind w:left="57" w:right="57" w:firstLine="284"/>
              <w:jc w:val="both"/>
            </w:pPr>
            <w:r>
              <w:t xml:space="preserve">1) ЭДС источника тока                                                                                                            </w:t>
            </w:r>
          </w:p>
          <w:p w:rsidR="00786287" w:rsidRDefault="00786287">
            <w:pPr>
              <w:spacing w:line="240" w:lineRule="auto"/>
              <w:ind w:left="57" w:right="57" w:firstLine="284"/>
              <w:jc w:val="both"/>
            </w:pPr>
            <w:r>
              <w:t>2) 0 В</w:t>
            </w:r>
          </w:p>
          <w:p w:rsidR="00786287" w:rsidRDefault="00786287">
            <w:pPr>
              <w:spacing w:line="240" w:lineRule="auto"/>
              <w:ind w:right="57"/>
            </w:pPr>
            <w:r>
              <w:t xml:space="preserve">     3) напряжение на внешнем участке цепи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69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4.95pt;height:38pt" o:ole="">
                  <v:imagedata r:id="rId14" o:title=""/>
                </v:shape>
                <o:OLEObject Type="Embed" ProgID="PBrush" ShapeID="_x0000_i1033" DrawAspect="Content" ObjectID="_1650258301" r:id="rId15"/>
              </w:object>
            </w:r>
          </w:p>
          <w:p w:rsidR="00786287" w:rsidRDefault="00786287">
            <w:pPr>
              <w:spacing w:line="240" w:lineRule="auto"/>
              <w:ind w:right="57"/>
            </w:pPr>
            <w:r>
              <w:t xml:space="preserve">     4) напряжение на внутреннем участке цепи</w:t>
            </w:r>
          </w:p>
          <w:p w:rsidR="00786287" w:rsidRDefault="00786287">
            <w:pPr>
              <w:spacing w:line="240" w:lineRule="auto"/>
              <w:ind w:right="57"/>
            </w:pPr>
          </w:p>
          <w:p w:rsidR="00786287" w:rsidRDefault="00786287">
            <w:pPr>
              <w:spacing w:line="240" w:lineRule="auto"/>
            </w:pPr>
          </w:p>
        </w:tc>
      </w:tr>
      <w:tr w:rsidR="00786287" w:rsidTr="00786287">
        <w:trPr>
          <w:trHeight w:val="6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</w:pPr>
            <w:r>
              <w:t>Какая из приведенных ниже формул выражает закон Ома для полной цепи?</w:t>
            </w:r>
          </w:p>
          <w:p w:rsidR="00786287" w:rsidRDefault="00786287">
            <w:pPr>
              <w:spacing w:line="240" w:lineRule="auto"/>
            </w:pPr>
            <w:r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</w:rPr>
              <w:object w:dxaOrig="1095" w:dyaOrig="615">
                <v:shape id="_x0000_i1034" type="#_x0000_t75" style="width:55pt;height:30.75pt" o:ole="">
                  <v:imagedata r:id="rId16" o:title=""/>
                </v:shape>
                <o:OLEObject Type="Embed" ProgID="Equation.3" ShapeID="_x0000_i1034" DrawAspect="Content" ObjectID="_1650258302" r:id="rId17"/>
              </w:object>
            </w:r>
            <w:r>
              <w:t xml:space="preserve">    </w:t>
            </w:r>
            <w:r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</w:rPr>
              <w:object w:dxaOrig="1245" w:dyaOrig="615">
                <v:shape id="_x0000_i1035" type="#_x0000_t75" style="width:62.3pt;height:30.75pt" o:ole="">
                  <v:imagedata r:id="rId18" o:title=""/>
                </v:shape>
                <o:OLEObject Type="Embed" ProgID="Equation.3" ShapeID="_x0000_i1035" DrawAspect="Content" ObjectID="_1650258303" r:id="rId19"/>
              </w:object>
            </w:r>
            <w:r>
              <w:t>;    В) А=</w:t>
            </w:r>
            <w:r>
              <w:rPr>
                <w:lang w:val="en-US"/>
              </w:rPr>
              <w:t>IU</w:t>
            </w:r>
            <w:r w:rsidRPr="00786287">
              <w:t xml:space="preserve"> </w:t>
            </w:r>
            <w:r>
              <w:sym w:font="Symbol" w:char="F044"/>
            </w:r>
            <w:r>
              <w:rPr>
                <w:lang w:val="en-US"/>
              </w:rPr>
              <w:t>t</w:t>
            </w:r>
            <w:r>
              <w:t xml:space="preserve">;    Г) </w:t>
            </w:r>
            <w:r>
              <w:rPr>
                <w:lang w:val="en-US"/>
              </w:rPr>
              <w:t>P</w:t>
            </w:r>
            <w:r>
              <w:t xml:space="preserve">= </w:t>
            </w:r>
            <w:r>
              <w:rPr>
                <w:lang w:val="en-US"/>
              </w:rPr>
              <w:t>IU</w:t>
            </w:r>
            <w:r>
              <w:t xml:space="preserve">;   Д) </w:t>
            </w:r>
            <w:r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</w:rPr>
              <w:object w:dxaOrig="840" w:dyaOrig="615">
                <v:shape id="_x0000_i1036" type="#_x0000_t75" style="width:42.05pt;height:30.75pt" o:ole="">
                  <v:imagedata r:id="rId20" o:title=""/>
                </v:shape>
                <o:OLEObject Type="Embed" ProgID="Equation.3" ShapeID="_x0000_i1036" DrawAspect="Content" ObjectID="_1650258304" r:id="rId21"/>
              </w:object>
            </w:r>
          </w:p>
        </w:tc>
      </w:tr>
      <w:tr w:rsidR="00786287" w:rsidTr="00786287">
        <w:trPr>
          <w:trHeight w:val="6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</w:pPr>
            <w:r>
              <w:t xml:space="preserve">При увеличении напряжения на участке </w:t>
            </w:r>
            <w:proofErr w:type="gramStart"/>
            <w:r>
              <w:t>цепи  в</w:t>
            </w:r>
            <w:proofErr w:type="gramEnd"/>
            <w:r>
              <w:t xml:space="preserve"> 2 раза  сила тока</w:t>
            </w:r>
          </w:p>
          <w:p w:rsidR="00786287" w:rsidRDefault="00786287">
            <w:pPr>
              <w:spacing w:line="240" w:lineRule="auto"/>
            </w:pPr>
            <w:r>
              <w:t>1) увеличивается в 2 раза;  2) уменьшается в 2 раза;   3) не изменяется</w:t>
            </w:r>
          </w:p>
        </w:tc>
      </w:tr>
      <w:tr w:rsidR="00786287" w:rsidTr="00786287">
        <w:trPr>
          <w:trHeight w:val="6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widowControl w:val="0"/>
              <w:tabs>
                <w:tab w:val="left" w:pos="1920"/>
                <w:tab w:val="left" w:pos="3480"/>
                <w:tab w:val="left" w:pos="4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57"/>
              <w:textAlignment w:val="baseline"/>
              <w:rPr>
                <w:noProof/>
              </w:rPr>
            </w:pPr>
            <w:r>
              <w:rPr>
                <w:noProof/>
              </w:rPr>
              <w:t>В источнике тока происходит ...</w:t>
            </w:r>
          </w:p>
          <w:p w:rsidR="00786287" w:rsidRDefault="00786287">
            <w:pPr>
              <w:spacing w:line="240" w:lineRule="auto"/>
              <w:ind w:left="57" w:right="57" w:firstLine="284"/>
            </w:pPr>
            <w:r>
              <w:t>1) преобразование электрической</w:t>
            </w:r>
            <w:r>
              <w:rPr>
                <w:b/>
              </w:rPr>
              <w:t xml:space="preserve"> </w:t>
            </w:r>
            <w:r>
              <w:t>энергии в механическую</w:t>
            </w:r>
          </w:p>
          <w:p w:rsidR="00786287" w:rsidRDefault="00786287">
            <w:pPr>
              <w:spacing w:line="240" w:lineRule="auto"/>
              <w:ind w:left="57" w:right="57" w:firstLine="284"/>
            </w:pPr>
            <w:r>
              <w:t>2) разделение молекул вещества</w:t>
            </w:r>
          </w:p>
          <w:p w:rsidR="00786287" w:rsidRDefault="00786287">
            <w:pPr>
              <w:spacing w:line="240" w:lineRule="auto"/>
              <w:ind w:left="57" w:right="57" w:firstLine="284"/>
            </w:pPr>
            <w:r>
              <w:t>3) преобразование энергии упорядоченного движения заряженных частиц в тепловую</w:t>
            </w:r>
          </w:p>
          <w:p w:rsidR="00786287" w:rsidRDefault="00786287">
            <w:pPr>
              <w:spacing w:line="240" w:lineRule="auto"/>
              <w:ind w:left="57" w:right="57" w:firstLine="284"/>
            </w:pPr>
            <w:r>
              <w:t>4) разделение на положительные и отрицательные электрические заряды</w:t>
            </w:r>
          </w:p>
          <w:p w:rsidR="00786287" w:rsidRDefault="00786287">
            <w:pPr>
              <w:spacing w:line="240" w:lineRule="auto"/>
            </w:pPr>
          </w:p>
        </w:tc>
      </w:tr>
      <w:tr w:rsidR="00786287" w:rsidTr="00786287">
        <w:trPr>
          <w:trHeight w:val="6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ind w:left="57" w:right="57" w:firstLine="284"/>
            </w:pPr>
            <w:r>
              <w:t xml:space="preserve"> Единица измерения ЭДС в Международной системе ...</w:t>
            </w:r>
          </w:p>
          <w:p w:rsidR="00786287" w:rsidRDefault="00786287">
            <w:pPr>
              <w:spacing w:line="240" w:lineRule="auto"/>
              <w:ind w:left="57" w:right="57" w:firstLine="284"/>
              <w:jc w:val="center"/>
            </w:pPr>
            <w:r>
              <w:t xml:space="preserve">1) </w:t>
            </w:r>
            <w:proofErr w:type="spellStart"/>
            <w:proofErr w:type="gramStart"/>
            <w:r>
              <w:t>Ом</w:t>
            </w:r>
            <w:r>
              <w:rPr>
                <w:b/>
                <w:vertAlign w:val="superscript"/>
              </w:rPr>
              <w:t>.</w:t>
            </w:r>
            <w:r>
              <w:t>м</w:t>
            </w:r>
            <w:proofErr w:type="spellEnd"/>
            <w:proofErr w:type="gramEnd"/>
            <w:r>
              <w:tab/>
            </w:r>
            <w:r>
              <w:tab/>
              <w:t>2) Ом</w:t>
            </w:r>
            <w:r>
              <w:tab/>
            </w:r>
            <w:r>
              <w:tab/>
              <w:t>3) А</w:t>
            </w:r>
            <w:r>
              <w:tab/>
            </w:r>
            <w:r>
              <w:tab/>
              <w:t>4) В</w:t>
            </w:r>
          </w:p>
          <w:p w:rsidR="00786287" w:rsidRDefault="00786287">
            <w:pPr>
              <w:widowControl w:val="0"/>
              <w:tabs>
                <w:tab w:val="left" w:pos="1920"/>
                <w:tab w:val="left" w:pos="3480"/>
                <w:tab w:val="left" w:pos="49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57"/>
              <w:textAlignment w:val="baseline"/>
              <w:rPr>
                <w:noProof/>
              </w:rPr>
            </w:pPr>
          </w:p>
        </w:tc>
      </w:tr>
    </w:tbl>
    <w:p w:rsidR="00786287" w:rsidRDefault="00786287" w:rsidP="0078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87" w:rsidRDefault="00786287" w:rsidP="00786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541" w:type="dxa"/>
        <w:tblLook w:val="01E0" w:firstRow="1" w:lastRow="1" w:firstColumn="1" w:lastColumn="1" w:noHBand="0" w:noVBand="0"/>
      </w:tblPr>
      <w:tblGrid>
        <w:gridCol w:w="1140"/>
        <w:gridCol w:w="8746"/>
      </w:tblGrid>
      <w:tr w:rsidR="00786287" w:rsidTr="00786287">
        <w:trPr>
          <w:trHeight w:val="8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tabs>
                <w:tab w:val="left" w:pos="945"/>
              </w:tabs>
              <w:spacing w:line="240" w:lineRule="auto"/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jc w:val="both"/>
            </w:pPr>
            <w:r>
              <w:rPr>
                <w:b/>
              </w:rPr>
              <w:t xml:space="preserve">Часть В.                                                                                          Решите задачи.   </w:t>
            </w:r>
          </w:p>
          <w:p w:rsidR="00786287" w:rsidRDefault="00786287">
            <w:pPr>
              <w:spacing w:line="240" w:lineRule="auto"/>
            </w:pPr>
          </w:p>
        </w:tc>
      </w:tr>
      <w:tr w:rsidR="00786287" w:rsidTr="00786287">
        <w:trPr>
          <w:trHeight w:val="9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В1.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jc w:val="both"/>
            </w:pPr>
            <w:r>
              <w:t>Какова сила тока в цепи, если на резисторе с электрическим сопротивлением 10 Ом напряжение равно 20 В</w:t>
            </w:r>
          </w:p>
        </w:tc>
      </w:tr>
      <w:tr w:rsidR="00786287" w:rsidTr="00786287">
        <w:trPr>
          <w:trHeight w:val="14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В2.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  <w:jc w:val="both"/>
            </w:pPr>
            <w:r>
              <w:t xml:space="preserve">Источник тока с ЭДС 18В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</w:t>
            </w:r>
            <w:proofErr w:type="gramStart"/>
            <w:r>
              <w:t>Ом ?</w:t>
            </w:r>
            <w:proofErr w:type="gramEnd"/>
          </w:p>
          <w:p w:rsidR="00786287" w:rsidRDefault="00786287">
            <w:pPr>
              <w:spacing w:line="240" w:lineRule="auto"/>
              <w:jc w:val="both"/>
            </w:pPr>
          </w:p>
        </w:tc>
      </w:tr>
      <w:tr w:rsidR="00786287" w:rsidTr="00786287">
        <w:trPr>
          <w:trHeight w:val="87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В3.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7" w:rsidRDefault="00786287">
            <w:pPr>
              <w:spacing w:line="240" w:lineRule="auto"/>
            </w:pPr>
            <w:r>
              <w:t xml:space="preserve">Определите электрическое сопротивление провода длиной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с площадью поперечного </w:t>
            </w:r>
            <w:proofErr w:type="gramStart"/>
            <w:r>
              <w:t xml:space="preserve">сечения  </w:t>
            </w:r>
            <w:smartTag w:uri="urn:schemas-microsoft-com:office:smarttags" w:element="metricconverter">
              <w:smartTagPr>
                <w:attr w:name="ProductID" w:val="0,2 мм"/>
              </w:smartTagPr>
              <w:r>
                <w:t>0</w:t>
              </w:r>
              <w:proofErr w:type="gramEnd"/>
              <w:r>
                <w:t>,2 мм</w:t>
              </w:r>
            </w:smartTag>
            <w:r>
              <w:t xml:space="preserve"> </w:t>
            </w:r>
            <w:r>
              <w:rPr>
                <w:vertAlign w:val="superscript"/>
              </w:rPr>
              <w:t xml:space="preserve">2 </w:t>
            </w:r>
            <w:r>
              <w:t xml:space="preserve"> . Удельное сопротивление материала 1*10</w:t>
            </w:r>
            <w:r>
              <w:rPr>
                <w:vertAlign w:val="superscript"/>
              </w:rPr>
              <w:t>-5</w:t>
            </w:r>
            <w:r>
              <w:t xml:space="preserve"> </w:t>
            </w:r>
            <w:proofErr w:type="spellStart"/>
            <w:r>
              <w:t>Ом·м</w:t>
            </w:r>
            <w:proofErr w:type="spellEnd"/>
            <w:r>
              <w:t xml:space="preserve"> </w:t>
            </w:r>
          </w:p>
          <w:p w:rsidR="00786287" w:rsidRDefault="00786287">
            <w:pPr>
              <w:spacing w:line="240" w:lineRule="auto"/>
            </w:pPr>
          </w:p>
        </w:tc>
      </w:tr>
      <w:tr w:rsidR="00786287" w:rsidTr="00786287">
        <w:trPr>
          <w:trHeight w:val="11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В4.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7" w:rsidRDefault="00786287">
            <w:pPr>
              <w:spacing w:line="240" w:lineRule="auto"/>
              <w:jc w:val="both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98425</wp:posOffset>
                  </wp:positionV>
                  <wp:extent cx="122555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52" y="20880"/>
                      <wp:lineTo x="2115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Общее сопротивление изображенного  на схеме участка цепи равно ….(все сопротивления одинаковы и равны  2 Ом) </w:t>
            </w:r>
          </w:p>
        </w:tc>
      </w:tr>
    </w:tbl>
    <w:p w:rsidR="00786287" w:rsidRDefault="00786287" w:rsidP="00786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287" w:rsidRDefault="00786287" w:rsidP="00786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287" w:rsidRDefault="00786287"/>
    <w:sectPr w:rsidR="00786287" w:rsidSect="0078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D93"/>
    <w:multiLevelType w:val="hybridMultilevel"/>
    <w:tmpl w:val="A46AFC08"/>
    <w:lvl w:ilvl="0" w:tplc="51D4A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F4D76"/>
    <w:multiLevelType w:val="hybridMultilevel"/>
    <w:tmpl w:val="9D9AAF36"/>
    <w:lvl w:ilvl="0" w:tplc="25CA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7"/>
    <w:rsid w:val="002537DC"/>
    <w:rsid w:val="0072725C"/>
    <w:rsid w:val="007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01F51"/>
  <w15:chartTrackingRefBased/>
  <w15:docId w15:val="{7BBC7185-F684-4A56-B9CF-EFC476A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86287"/>
    <w:rPr>
      <w:color w:val="0000FF"/>
      <w:u w:val="single"/>
    </w:rPr>
  </w:style>
  <w:style w:type="character" w:styleId="a6">
    <w:name w:val="Strong"/>
    <w:basedOn w:val="a0"/>
    <w:uiPriority w:val="22"/>
    <w:qFormat/>
    <w:rsid w:val="0078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mailto:bav@apt29.ru" TargetMode="Externa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2020-05-06T05:14:00Z</dcterms:created>
  <dcterms:modified xsi:type="dcterms:W3CDTF">2020-05-06T05:19:00Z</dcterms:modified>
</cp:coreProperties>
</file>