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D5" w:rsidRDefault="004463D5" w:rsidP="004463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4463D5" w:rsidRPr="00B213C8" w:rsidRDefault="004463D5" w:rsidP="004463D5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4463D5" w:rsidRPr="00B213C8" w:rsidRDefault="004463D5" w:rsidP="004463D5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4463D5" w:rsidRDefault="004463D5" w:rsidP="004463D5">
      <w:pPr>
        <w:jc w:val="both"/>
        <w:rPr>
          <w:b/>
          <w:sz w:val="28"/>
          <w:szCs w:val="28"/>
        </w:rPr>
      </w:pPr>
    </w:p>
    <w:p w:rsidR="004463D5" w:rsidRDefault="004463D5" w:rsidP="004463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9</w:t>
      </w:r>
      <w:r>
        <w:rPr>
          <w:b/>
          <w:sz w:val="28"/>
          <w:szCs w:val="28"/>
        </w:rPr>
        <w:t xml:space="preserve">.04. </w:t>
      </w:r>
    </w:p>
    <w:p w:rsidR="004463D5" w:rsidRDefault="004463D5" w:rsidP="004463D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463D5" w:rsidRPr="009A660E" w:rsidRDefault="004463D5" w:rsidP="004463D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по теме;</w:t>
      </w:r>
      <w:r w:rsidRPr="009A660E">
        <w:rPr>
          <w:b/>
          <w:sz w:val="28"/>
          <w:szCs w:val="28"/>
        </w:rPr>
        <w:t xml:space="preserve"> Гражданская война в США</w:t>
      </w:r>
      <w:r>
        <w:rPr>
          <w:b/>
          <w:sz w:val="28"/>
          <w:szCs w:val="28"/>
        </w:rPr>
        <w:t>.</w:t>
      </w:r>
    </w:p>
    <w:p w:rsidR="004463D5" w:rsidRPr="001C5529" w:rsidRDefault="004463D5" w:rsidP="004463D5">
      <w:pPr>
        <w:jc w:val="both"/>
        <w:rPr>
          <w:b/>
          <w:bCs/>
          <w:sz w:val="28"/>
          <w:szCs w:val="28"/>
        </w:rPr>
      </w:pPr>
      <w:r w:rsidRPr="001C5529">
        <w:rPr>
          <w:bCs/>
          <w:sz w:val="28"/>
          <w:szCs w:val="28"/>
          <w:u w:val="single"/>
        </w:rPr>
        <w:t>Цель:</w:t>
      </w:r>
      <w:r w:rsidRPr="001C5529">
        <w:rPr>
          <w:bCs/>
          <w:sz w:val="28"/>
          <w:szCs w:val="28"/>
        </w:rPr>
        <w:t xml:space="preserve"> Систематизировать и углубить  знание по теме «</w:t>
      </w:r>
      <w:r w:rsidRPr="003D5E56">
        <w:rPr>
          <w:bCs/>
          <w:sz w:val="28"/>
          <w:szCs w:val="28"/>
        </w:rPr>
        <w:t>Гражданская война в США</w:t>
      </w:r>
      <w:r w:rsidRPr="001C5529">
        <w:rPr>
          <w:bCs/>
          <w:sz w:val="28"/>
          <w:szCs w:val="28"/>
        </w:rPr>
        <w:t xml:space="preserve">».   Развивать  навыки познавательной, учебной деятельности. Тренировать умение выделять главное в тексте (главные смысловые единицы), делать выводы.  </w:t>
      </w:r>
    </w:p>
    <w:p w:rsidR="004463D5" w:rsidRPr="001C5529" w:rsidRDefault="004463D5" w:rsidP="004463D5">
      <w:pPr>
        <w:jc w:val="both"/>
        <w:rPr>
          <w:bCs/>
          <w:sz w:val="28"/>
          <w:szCs w:val="28"/>
          <w:u w:val="single"/>
        </w:rPr>
      </w:pPr>
      <w:r w:rsidRPr="001C5529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4463D5" w:rsidRDefault="004463D5" w:rsidP="004463D5">
      <w:pPr>
        <w:jc w:val="both"/>
        <w:rPr>
          <w:bCs/>
          <w:sz w:val="28"/>
          <w:szCs w:val="28"/>
        </w:rPr>
      </w:pPr>
      <w:r w:rsidRPr="001C5529">
        <w:rPr>
          <w:bCs/>
          <w:sz w:val="28"/>
          <w:szCs w:val="28"/>
        </w:rPr>
        <w:t>1. П</w:t>
      </w:r>
      <w:r>
        <w:rPr>
          <w:bCs/>
          <w:sz w:val="28"/>
          <w:szCs w:val="28"/>
        </w:rPr>
        <w:t>рочитайте текст.</w:t>
      </w:r>
    </w:p>
    <w:p w:rsidR="004463D5" w:rsidRPr="001C5529" w:rsidRDefault="004463D5" w:rsidP="00446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Составьте конспект по тексту. </w:t>
      </w:r>
      <w:r>
        <w:rPr>
          <w:bCs/>
          <w:sz w:val="28"/>
          <w:szCs w:val="28"/>
        </w:rPr>
        <w:t xml:space="preserve"> </w:t>
      </w:r>
    </w:p>
    <w:p w:rsidR="004463D5" w:rsidRDefault="004463D5" w:rsidP="004463D5">
      <w:pPr>
        <w:jc w:val="both"/>
        <w:rPr>
          <w:bCs/>
          <w:sz w:val="28"/>
          <w:szCs w:val="28"/>
        </w:rPr>
      </w:pPr>
    </w:p>
    <w:p w:rsidR="004463D5" w:rsidRDefault="004463D5" w:rsidP="00446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A660E">
        <w:rPr>
          <w:bCs/>
          <w:sz w:val="28"/>
          <w:szCs w:val="28"/>
        </w:rPr>
        <w:t>В XIX в. произошли перемены и в Северной Америке. США расширяют свою территорию. У Франции была куплена Луизиа</w:t>
      </w:r>
      <w:r w:rsidRPr="009A660E">
        <w:rPr>
          <w:bCs/>
          <w:sz w:val="28"/>
          <w:szCs w:val="28"/>
        </w:rPr>
        <w:softHyphen/>
        <w:t xml:space="preserve">на, у Испании захвачена Флорида. В 30 - 40-е п. XIX в. у Мексики отобрали более половины ее территории (Техас, Калифорния и др.). Тем временем в северных штатах США ширилось движение против рабства и одновременно росло сопротивление его отмене в южных штатах. </w:t>
      </w:r>
    </w:p>
    <w:p w:rsidR="004463D5" w:rsidRDefault="004463D5" w:rsidP="004463D5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После победы на президентских выборах канди</w:t>
      </w:r>
      <w:r w:rsidRPr="009A660E">
        <w:rPr>
          <w:bCs/>
          <w:sz w:val="28"/>
          <w:szCs w:val="28"/>
        </w:rPr>
        <w:softHyphen/>
        <w:t>дата республиканской партии, выступавшей против рабства</w:t>
      </w:r>
      <w:r w:rsidRPr="009A660E">
        <w:rPr>
          <w:bCs/>
          <w:i/>
          <w:sz w:val="28"/>
          <w:szCs w:val="28"/>
        </w:rPr>
        <w:t>, А. Лин</w:t>
      </w:r>
      <w:r w:rsidRPr="009A660E">
        <w:rPr>
          <w:bCs/>
          <w:i/>
          <w:sz w:val="28"/>
          <w:szCs w:val="28"/>
        </w:rPr>
        <w:softHyphen/>
        <w:t>кольна</w:t>
      </w:r>
      <w:r w:rsidRPr="009A660E">
        <w:rPr>
          <w:bCs/>
          <w:sz w:val="28"/>
          <w:szCs w:val="28"/>
        </w:rPr>
        <w:t xml:space="preserve"> шесть южных штатов (позже к ним присоединились еще пять) отделились в 1861 г. от США и создали свое государство </w:t>
      </w:r>
      <w:r w:rsidRPr="009A660E">
        <w:rPr>
          <w:bCs/>
          <w:sz w:val="28"/>
          <w:szCs w:val="28"/>
        </w:rPr>
        <w:softHyphen/>
        <w:t>Конфедерацию. Началась гражданская война. Она велась с ожесто</w:t>
      </w:r>
      <w:r w:rsidRPr="009A660E">
        <w:rPr>
          <w:bCs/>
          <w:sz w:val="28"/>
          <w:szCs w:val="28"/>
        </w:rPr>
        <w:softHyphen/>
        <w:t>чением и привела к большим жертвам. Первоначально северяне терпели поражения, хотя их силы намного превосходили силы южан. Только после перехода к решительным действиям, опусто</w:t>
      </w:r>
      <w:r w:rsidRPr="009A660E">
        <w:rPr>
          <w:bCs/>
          <w:sz w:val="28"/>
          <w:szCs w:val="28"/>
        </w:rPr>
        <w:softHyphen/>
        <w:t>шительным рейдам федеральной армии по южным штатам, отме</w:t>
      </w:r>
      <w:r w:rsidRPr="009A660E">
        <w:rPr>
          <w:bCs/>
          <w:sz w:val="28"/>
          <w:szCs w:val="28"/>
        </w:rPr>
        <w:softHyphen/>
        <w:t xml:space="preserve">ны с 1863 г. рабства произошел перелом в войне. </w:t>
      </w:r>
    </w:p>
    <w:p w:rsidR="004463D5" w:rsidRPr="009A660E" w:rsidRDefault="004463D5" w:rsidP="004463D5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апреле 1865 г. армия Конфедерации капитулировала. Вначале власть в южных штатах оставалась в руках прежних правительств, стремившихся сохранить старые порядки. Подобную политику поддерживал и президент Джонсон, сменивший убитого через 5 дней после ка</w:t>
      </w:r>
      <w:r w:rsidRPr="009A660E">
        <w:rPr>
          <w:bCs/>
          <w:sz w:val="28"/>
          <w:szCs w:val="28"/>
        </w:rPr>
        <w:softHyphen/>
        <w:t>питуляции южан Линкольна. Другого мнения придерживались ра</w:t>
      </w:r>
      <w:r w:rsidRPr="009A660E">
        <w:rPr>
          <w:bCs/>
          <w:sz w:val="28"/>
          <w:szCs w:val="28"/>
        </w:rPr>
        <w:softHyphen/>
        <w:t xml:space="preserve">дикальные силы республиканской партии. Они были недовольны безнаказанностью тех, кого считали виновниками войны. </w:t>
      </w:r>
    </w:p>
    <w:p w:rsidR="004463D5" w:rsidRPr="009A660E" w:rsidRDefault="004463D5" w:rsidP="004463D5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южные штаты ввели войска, активные участники войны были лишены гражданских прав, развернулись гонения </w:t>
      </w:r>
      <w:proofErr w:type="gramStart"/>
      <w:r w:rsidRPr="009A660E">
        <w:rPr>
          <w:bCs/>
          <w:sz w:val="28"/>
          <w:szCs w:val="28"/>
        </w:rPr>
        <w:t>против</w:t>
      </w:r>
      <w:proofErr w:type="gramEnd"/>
      <w:r w:rsidRPr="009A660E">
        <w:rPr>
          <w:bCs/>
          <w:sz w:val="28"/>
          <w:szCs w:val="28"/>
        </w:rPr>
        <w:t xml:space="preserve"> побеж</w:t>
      </w:r>
      <w:r w:rsidRPr="009A660E">
        <w:rPr>
          <w:bCs/>
          <w:sz w:val="28"/>
          <w:szCs w:val="28"/>
        </w:rPr>
        <w:softHyphen/>
        <w:t xml:space="preserve">денных. Началась </w:t>
      </w:r>
      <w:r w:rsidRPr="009A660E">
        <w:rPr>
          <w:bCs/>
          <w:i/>
          <w:sz w:val="28"/>
          <w:szCs w:val="28"/>
        </w:rPr>
        <w:t>Реконструкция Юга</w:t>
      </w:r>
      <w:r w:rsidRPr="009A660E">
        <w:rPr>
          <w:bCs/>
          <w:sz w:val="28"/>
          <w:szCs w:val="28"/>
        </w:rPr>
        <w:t>. Конгресс принял 14-ю по</w:t>
      </w:r>
      <w:r w:rsidRPr="009A660E">
        <w:rPr>
          <w:bCs/>
          <w:sz w:val="28"/>
          <w:szCs w:val="28"/>
        </w:rPr>
        <w:softHyphen/>
        <w:t>правку к конституции о предоставлении гражданских прав черно</w:t>
      </w:r>
      <w:r w:rsidRPr="009A660E">
        <w:rPr>
          <w:bCs/>
          <w:sz w:val="28"/>
          <w:szCs w:val="28"/>
        </w:rPr>
        <w:softHyphen/>
        <w:t xml:space="preserve">кожим американцам. </w:t>
      </w:r>
      <w:r w:rsidRPr="009A660E">
        <w:rPr>
          <w:bCs/>
          <w:sz w:val="28"/>
          <w:szCs w:val="28"/>
        </w:rPr>
        <w:lastRenderedPageBreak/>
        <w:t>Только на условиях принятия этой поправки южные штаты вновь принимались в Союз. После отказа южных штатов ратифицировать 14-ю поправку органы власти в них были насильственно реорганизованы под контролем федерального пра</w:t>
      </w:r>
      <w:r w:rsidRPr="009A660E">
        <w:rPr>
          <w:bCs/>
          <w:sz w:val="28"/>
          <w:szCs w:val="28"/>
        </w:rPr>
        <w:softHyphen/>
        <w:t>вительства и Союзных лиг, созданных республиканской партией в этих штатах. В бывших мятежных штатах под контролем были избраны конвенты, которые приняли конституции, включавшие положения о равноправии афроамериканцев. В годы Реконструк</w:t>
      </w:r>
      <w:r w:rsidRPr="009A660E">
        <w:rPr>
          <w:bCs/>
          <w:sz w:val="28"/>
          <w:szCs w:val="28"/>
        </w:rPr>
        <w:softHyphen/>
        <w:t>ции на Юге развивались промышленность, торговля, система об</w:t>
      </w:r>
      <w:r w:rsidRPr="009A660E">
        <w:rPr>
          <w:bCs/>
          <w:sz w:val="28"/>
          <w:szCs w:val="28"/>
        </w:rPr>
        <w:softHyphen/>
        <w:t>разования. Вместе с тем был нанесен удар по образу жизни и куль</w:t>
      </w:r>
      <w:r w:rsidRPr="009A660E">
        <w:rPr>
          <w:bCs/>
          <w:sz w:val="28"/>
          <w:szCs w:val="28"/>
        </w:rPr>
        <w:softHyphen/>
        <w:t>туре жителей южных штатов. Пришли в упадок плантации. Ограб</w:t>
      </w:r>
      <w:r w:rsidRPr="009A660E">
        <w:rPr>
          <w:bCs/>
          <w:sz w:val="28"/>
          <w:szCs w:val="28"/>
        </w:rPr>
        <w:softHyphen/>
        <w:t>ление южан, насилия и террор, которым они подвергались в те годы, оставили неизгладимый след в их памяти. Постепенно со</w:t>
      </w:r>
      <w:r w:rsidRPr="009A660E">
        <w:rPr>
          <w:bCs/>
          <w:sz w:val="28"/>
          <w:szCs w:val="28"/>
        </w:rPr>
        <w:softHyphen/>
        <w:t>противление реконструкции усилилось. После президентских вы</w:t>
      </w:r>
      <w:r w:rsidRPr="009A660E">
        <w:rPr>
          <w:bCs/>
          <w:sz w:val="28"/>
          <w:szCs w:val="28"/>
        </w:rPr>
        <w:softHyphen/>
        <w:t xml:space="preserve">боров 1876 г., когда ни кандидат республиканской партии </w:t>
      </w:r>
      <w:proofErr w:type="spellStart"/>
      <w:r w:rsidRPr="009A660E">
        <w:rPr>
          <w:bCs/>
          <w:sz w:val="28"/>
          <w:szCs w:val="28"/>
        </w:rPr>
        <w:t>Хейс</w:t>
      </w:r>
      <w:proofErr w:type="spellEnd"/>
      <w:r w:rsidRPr="009A660E">
        <w:rPr>
          <w:bCs/>
          <w:sz w:val="28"/>
          <w:szCs w:val="28"/>
        </w:rPr>
        <w:t xml:space="preserve">, ни кандидат демократической партии </w:t>
      </w:r>
      <w:proofErr w:type="spellStart"/>
      <w:r w:rsidRPr="009A660E">
        <w:rPr>
          <w:bCs/>
          <w:sz w:val="28"/>
          <w:szCs w:val="28"/>
        </w:rPr>
        <w:t>Тилден</w:t>
      </w:r>
      <w:proofErr w:type="spellEnd"/>
      <w:r w:rsidRPr="009A660E">
        <w:rPr>
          <w:bCs/>
          <w:sz w:val="28"/>
          <w:szCs w:val="28"/>
        </w:rPr>
        <w:t xml:space="preserve"> не набрали необхо</w:t>
      </w:r>
      <w:r w:rsidRPr="009A660E">
        <w:rPr>
          <w:bCs/>
          <w:sz w:val="28"/>
          <w:szCs w:val="28"/>
        </w:rPr>
        <w:softHyphen/>
        <w:t xml:space="preserve">димого большинства, закончилась Реконструкция Юга. В обмен на признание президентом </w:t>
      </w:r>
      <w:proofErr w:type="spellStart"/>
      <w:r w:rsidRPr="009A660E">
        <w:rPr>
          <w:bCs/>
          <w:sz w:val="28"/>
          <w:szCs w:val="28"/>
        </w:rPr>
        <w:t>Хейса</w:t>
      </w:r>
      <w:proofErr w:type="spellEnd"/>
      <w:r w:rsidRPr="009A660E">
        <w:rPr>
          <w:bCs/>
          <w:sz w:val="28"/>
          <w:szCs w:val="28"/>
        </w:rPr>
        <w:t xml:space="preserve"> республиканцы согласились на вывод федеральных войск из южных штатов. </w:t>
      </w:r>
    </w:p>
    <w:p w:rsidR="004463D5" w:rsidRDefault="004463D5" w:rsidP="004463D5">
      <w:pPr>
        <w:jc w:val="both"/>
        <w:rPr>
          <w:bCs/>
          <w:sz w:val="28"/>
          <w:szCs w:val="28"/>
        </w:rPr>
      </w:pPr>
    </w:p>
    <w:p w:rsidR="00336DB0" w:rsidRDefault="00336DB0"/>
    <w:sectPr w:rsidR="0033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3D"/>
    <w:rsid w:val="00336DB0"/>
    <w:rsid w:val="004463D5"/>
    <w:rsid w:val="00B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2020-04-07T11:05:00Z</dcterms:created>
  <dcterms:modified xsi:type="dcterms:W3CDTF">2020-04-07T11:14:00Z</dcterms:modified>
</cp:coreProperties>
</file>